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0DE67" w14:textId="77777777" w:rsidR="005A11F6" w:rsidRPr="0074475C" w:rsidRDefault="005A11F6" w:rsidP="005A11F6">
      <w:pPr>
        <w:tabs>
          <w:tab w:val="left" w:pos="-1980"/>
        </w:tabs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  <w:r w:rsidRPr="0074475C"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69EA3E" wp14:editId="267D67F3">
            <wp:simplePos x="0" y="0"/>
            <wp:positionH relativeFrom="column">
              <wp:posOffset>2688590</wp:posOffset>
            </wp:positionH>
            <wp:positionV relativeFrom="paragraph">
              <wp:posOffset>-222885</wp:posOffset>
            </wp:positionV>
            <wp:extent cx="457200" cy="571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91985" w14:textId="77777777" w:rsidR="00167D1B" w:rsidRDefault="00167D1B" w:rsidP="005A11F6">
      <w:pPr>
        <w:tabs>
          <w:tab w:val="left" w:pos="-1980"/>
        </w:tabs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</w:p>
    <w:p w14:paraId="7000CD89" w14:textId="77777777" w:rsidR="005A11F6" w:rsidRPr="0074475C" w:rsidRDefault="005A11F6" w:rsidP="005A11F6">
      <w:pPr>
        <w:tabs>
          <w:tab w:val="left" w:pos="-1980"/>
        </w:tabs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  <w:r w:rsidRPr="0074475C">
        <w:rPr>
          <w:rFonts w:ascii="Liberation Serif" w:eastAsia="Calibri" w:hAnsi="Liberation Serif" w:cs="Times New Roman"/>
          <w:sz w:val="28"/>
          <w:szCs w:val="28"/>
        </w:rPr>
        <w:t>Администрация города Нижний Тагил</w:t>
      </w:r>
    </w:p>
    <w:p w14:paraId="69DA02D8" w14:textId="77777777" w:rsidR="005A11F6" w:rsidRPr="0074475C" w:rsidRDefault="005A11F6" w:rsidP="005A11F6">
      <w:pPr>
        <w:tabs>
          <w:tab w:val="left" w:pos="-1620"/>
          <w:tab w:val="left" w:pos="-1440"/>
        </w:tabs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  <w:r w:rsidRPr="0074475C">
        <w:rPr>
          <w:rFonts w:ascii="Liberation Serif" w:eastAsia="Calibri" w:hAnsi="Liberation Serif" w:cs="Times New Roman"/>
          <w:sz w:val="28"/>
          <w:szCs w:val="28"/>
        </w:rPr>
        <w:t>УПРАВЛЕНИЕ ОБРАЗОВАНИЯ</w:t>
      </w:r>
    </w:p>
    <w:p w14:paraId="6BABFEE5" w14:textId="77777777" w:rsidR="005A11F6" w:rsidRPr="0074475C" w:rsidRDefault="005A11F6" w:rsidP="005A11F6">
      <w:pPr>
        <w:tabs>
          <w:tab w:val="left" w:pos="180"/>
          <w:tab w:val="left" w:pos="540"/>
        </w:tabs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405E7CA5" w14:textId="77777777" w:rsidR="005A11F6" w:rsidRPr="0074475C" w:rsidRDefault="005A11F6" w:rsidP="005A11F6">
      <w:pPr>
        <w:tabs>
          <w:tab w:val="left" w:pos="180"/>
          <w:tab w:val="left" w:pos="540"/>
        </w:tabs>
        <w:spacing w:after="0" w:line="240" w:lineRule="auto"/>
        <w:jc w:val="center"/>
        <w:outlineLvl w:val="0"/>
        <w:rPr>
          <w:rFonts w:ascii="Liberation Serif" w:eastAsia="Calibri" w:hAnsi="Liberation Serif" w:cs="Times New Roman"/>
          <w:sz w:val="28"/>
          <w:szCs w:val="28"/>
        </w:rPr>
      </w:pPr>
      <w:r w:rsidRPr="0074475C">
        <w:rPr>
          <w:rFonts w:ascii="Liberation Serif" w:eastAsia="Calibri" w:hAnsi="Liberation Serif" w:cs="Times New Roman"/>
          <w:sz w:val="28"/>
          <w:szCs w:val="28"/>
        </w:rPr>
        <w:t>ПРИКАЗ</w:t>
      </w:r>
    </w:p>
    <w:p w14:paraId="03E09DB0" w14:textId="77777777" w:rsidR="005A11F6" w:rsidRPr="0074475C" w:rsidRDefault="005A11F6" w:rsidP="005A11F6">
      <w:pPr>
        <w:tabs>
          <w:tab w:val="left" w:pos="9180"/>
        </w:tabs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14:paraId="5B0E10F3" w14:textId="42D86434" w:rsidR="005A11F6" w:rsidRPr="0074475C" w:rsidRDefault="0090228A" w:rsidP="005A11F6">
      <w:pPr>
        <w:tabs>
          <w:tab w:val="left" w:pos="8400"/>
        </w:tabs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23.01.2025</w:t>
      </w:r>
      <w:r>
        <w:rPr>
          <w:rFonts w:ascii="Liberation Serif" w:eastAsia="Calibri" w:hAnsi="Liberation Serif" w:cs="Times New Roman"/>
          <w:sz w:val="28"/>
          <w:szCs w:val="28"/>
        </w:rPr>
        <w:tab/>
      </w:r>
      <w:r w:rsidR="005A11F6" w:rsidRPr="0074475C">
        <w:rPr>
          <w:rFonts w:ascii="Liberation Serif" w:eastAsia="Calibri" w:hAnsi="Liberation Serif" w:cs="Times New Roman"/>
          <w:sz w:val="28"/>
          <w:szCs w:val="28"/>
        </w:rPr>
        <w:t xml:space="preserve">№ </w:t>
      </w:r>
      <w:r>
        <w:rPr>
          <w:rFonts w:ascii="Liberation Serif" w:eastAsia="Calibri" w:hAnsi="Liberation Serif" w:cs="Times New Roman"/>
          <w:sz w:val="28"/>
          <w:szCs w:val="28"/>
        </w:rPr>
        <w:t>50</w:t>
      </w:r>
    </w:p>
    <w:p w14:paraId="45AD13F7" w14:textId="77777777" w:rsidR="005A11F6" w:rsidRPr="0074475C" w:rsidRDefault="005A11F6" w:rsidP="005A11F6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14:paraId="77C3CBEB" w14:textId="672241A9" w:rsidR="00EF70EE" w:rsidRDefault="006A0D01" w:rsidP="00C24797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eastAsia="Calibri" w:hAnsi="Liberation Serif" w:cs="Times New Roman"/>
          <w:b/>
          <w:sz w:val="28"/>
          <w:szCs w:val="28"/>
        </w:rPr>
        <w:t xml:space="preserve">Об утверждении </w:t>
      </w:r>
      <w:r w:rsidR="00C24797">
        <w:rPr>
          <w:rFonts w:ascii="Liberation Serif" w:eastAsia="Calibri" w:hAnsi="Liberation Serif" w:cs="Times New Roman"/>
          <w:b/>
          <w:sz w:val="28"/>
          <w:szCs w:val="28"/>
        </w:rPr>
        <w:t xml:space="preserve">Плана </w:t>
      </w:r>
      <w:r w:rsidR="00C24797" w:rsidRPr="00C24797">
        <w:rPr>
          <w:rFonts w:ascii="Liberation Serif" w:eastAsia="Calibri" w:hAnsi="Liberation Serif" w:cs="Times New Roman"/>
          <w:b/>
          <w:sz w:val="28"/>
          <w:szCs w:val="28"/>
        </w:rPr>
        <w:t>основных мероприятий по подготовке и проведению в образовательных учреждениях, подведомственных управлению образования Администрации города Нижний Тагил, празднования 80-й годовщины Победы в Великой Отечественной войне 1941–1945 годов</w:t>
      </w:r>
    </w:p>
    <w:p w14:paraId="6284BB99" w14:textId="77777777" w:rsidR="00C24797" w:rsidRDefault="00C24797" w:rsidP="00C24797">
      <w:pPr>
        <w:spacing w:after="0" w:line="240" w:lineRule="auto"/>
        <w:jc w:val="center"/>
        <w:rPr>
          <w:rFonts w:ascii="Liberation Serif" w:hAnsi="Liberation Serif"/>
          <w:spacing w:val="1"/>
          <w:sz w:val="28"/>
          <w:szCs w:val="28"/>
        </w:rPr>
      </w:pPr>
    </w:p>
    <w:p w14:paraId="04A4EDBC" w14:textId="53AA3C97" w:rsidR="005A11F6" w:rsidRPr="007A0173" w:rsidRDefault="0074475C" w:rsidP="006A0D01">
      <w:pPr>
        <w:tabs>
          <w:tab w:val="left" w:pos="709"/>
        </w:tabs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7A0173">
        <w:rPr>
          <w:rFonts w:ascii="Liberation Serif" w:hAnsi="Liberation Serif"/>
          <w:spacing w:val="1"/>
          <w:sz w:val="28"/>
          <w:szCs w:val="28"/>
        </w:rPr>
        <w:t>В</w:t>
      </w:r>
      <w:r w:rsidR="00415B6D">
        <w:rPr>
          <w:rFonts w:ascii="Liberation Serif" w:hAnsi="Liberation Serif"/>
          <w:spacing w:val="1"/>
          <w:sz w:val="28"/>
          <w:szCs w:val="28"/>
        </w:rPr>
        <w:t>о исполнени</w:t>
      </w:r>
      <w:r w:rsidR="008D31CE">
        <w:rPr>
          <w:rFonts w:ascii="Liberation Serif" w:hAnsi="Liberation Serif"/>
          <w:spacing w:val="1"/>
          <w:sz w:val="28"/>
          <w:szCs w:val="28"/>
        </w:rPr>
        <w:t>е</w:t>
      </w:r>
      <w:r w:rsidR="00415B6D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6A0D01" w:rsidRPr="006A0D01">
        <w:rPr>
          <w:rFonts w:ascii="Liberation Serif" w:hAnsi="Liberation Serif"/>
          <w:spacing w:val="1"/>
          <w:sz w:val="28"/>
          <w:szCs w:val="28"/>
        </w:rPr>
        <w:t>Указ</w:t>
      </w:r>
      <w:r w:rsidR="00415B6D">
        <w:rPr>
          <w:rFonts w:ascii="Liberation Serif" w:hAnsi="Liberation Serif"/>
          <w:spacing w:val="1"/>
          <w:sz w:val="28"/>
          <w:szCs w:val="28"/>
        </w:rPr>
        <w:t>а</w:t>
      </w:r>
      <w:r w:rsidR="006A0D01" w:rsidRPr="006A0D01">
        <w:rPr>
          <w:rFonts w:ascii="Liberation Serif" w:hAnsi="Liberation Serif"/>
          <w:spacing w:val="1"/>
          <w:sz w:val="28"/>
          <w:szCs w:val="28"/>
        </w:rPr>
        <w:t xml:space="preserve"> Президента Российской Федерации</w:t>
      </w:r>
      <w:r w:rsidR="006A0D01">
        <w:rPr>
          <w:rFonts w:ascii="Liberation Serif" w:hAnsi="Liberation Serif"/>
          <w:spacing w:val="1"/>
          <w:sz w:val="28"/>
          <w:szCs w:val="28"/>
        </w:rPr>
        <w:br/>
      </w:r>
      <w:r w:rsidR="006A0D01" w:rsidRPr="006A0D01">
        <w:rPr>
          <w:rFonts w:ascii="Liberation Serif" w:hAnsi="Liberation Serif"/>
          <w:spacing w:val="1"/>
          <w:sz w:val="28"/>
          <w:szCs w:val="28"/>
        </w:rPr>
        <w:t xml:space="preserve">от </w:t>
      </w:r>
      <w:r w:rsidR="008D31CE">
        <w:rPr>
          <w:rFonts w:ascii="Liberation Serif" w:hAnsi="Liberation Serif"/>
          <w:spacing w:val="1"/>
          <w:sz w:val="28"/>
          <w:szCs w:val="28"/>
        </w:rPr>
        <w:t>31</w:t>
      </w:r>
      <w:r w:rsidR="006A0D01" w:rsidRPr="006A0D01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8D31CE">
        <w:rPr>
          <w:rFonts w:ascii="Liberation Serif" w:hAnsi="Liberation Serif"/>
          <w:spacing w:val="1"/>
          <w:sz w:val="28"/>
          <w:szCs w:val="28"/>
        </w:rPr>
        <w:t>июля</w:t>
      </w:r>
      <w:r w:rsidR="006A0D01" w:rsidRPr="006A0D01">
        <w:rPr>
          <w:rFonts w:ascii="Liberation Serif" w:hAnsi="Liberation Serif"/>
          <w:spacing w:val="1"/>
          <w:sz w:val="28"/>
          <w:szCs w:val="28"/>
        </w:rPr>
        <w:t xml:space="preserve"> 2023 года № </w:t>
      </w:r>
      <w:r w:rsidR="008D31CE">
        <w:rPr>
          <w:rFonts w:ascii="Liberation Serif" w:hAnsi="Liberation Serif"/>
          <w:spacing w:val="1"/>
          <w:sz w:val="28"/>
          <w:szCs w:val="28"/>
        </w:rPr>
        <w:t>568</w:t>
      </w:r>
      <w:r w:rsidR="006A0D01" w:rsidRPr="006A0D01">
        <w:rPr>
          <w:rFonts w:ascii="Liberation Serif" w:hAnsi="Liberation Serif"/>
          <w:spacing w:val="1"/>
          <w:sz w:val="28"/>
          <w:szCs w:val="28"/>
        </w:rPr>
        <w:t xml:space="preserve"> «О </w:t>
      </w:r>
      <w:r w:rsidR="008D31CE">
        <w:rPr>
          <w:rFonts w:ascii="Liberation Serif" w:hAnsi="Liberation Serif"/>
          <w:spacing w:val="1"/>
          <w:sz w:val="28"/>
          <w:szCs w:val="28"/>
        </w:rPr>
        <w:t xml:space="preserve">подготовке и проведении празднования 80-й годовщины Победы в Великой Отечественной войне 1941-1945 годов», </w:t>
      </w:r>
      <w:r w:rsidR="006A0D01" w:rsidRPr="008D31CE">
        <w:rPr>
          <w:rFonts w:ascii="Liberation Serif" w:hAnsi="Liberation Serif"/>
          <w:spacing w:val="1"/>
          <w:sz w:val="28"/>
          <w:szCs w:val="28"/>
        </w:rPr>
        <w:t xml:space="preserve">в целях </w:t>
      </w:r>
      <w:r w:rsidR="008D31CE" w:rsidRPr="008D31CE">
        <w:rPr>
          <w:rFonts w:ascii="Liberation Serif" w:hAnsi="Liberation Serif"/>
          <w:spacing w:val="1"/>
          <w:sz w:val="28"/>
          <w:szCs w:val="28"/>
        </w:rPr>
        <w:t>сохранени</w:t>
      </w:r>
      <w:r w:rsidR="008D31CE">
        <w:rPr>
          <w:rFonts w:ascii="Liberation Serif" w:hAnsi="Liberation Serif"/>
          <w:spacing w:val="1"/>
          <w:sz w:val="28"/>
          <w:szCs w:val="28"/>
        </w:rPr>
        <w:t>я</w:t>
      </w:r>
      <w:r w:rsidR="008D31CE" w:rsidRPr="008D31CE">
        <w:rPr>
          <w:rFonts w:ascii="Liberation Serif" w:hAnsi="Liberation Serif"/>
          <w:spacing w:val="1"/>
          <w:sz w:val="28"/>
          <w:szCs w:val="28"/>
        </w:rPr>
        <w:t xml:space="preserve"> исторической памяти и её передачи молодому поколению</w:t>
      </w:r>
      <w:r w:rsidR="006A0D01" w:rsidRPr="006A0D01">
        <w:rPr>
          <w:rFonts w:ascii="Liberation Serif" w:hAnsi="Liberation Serif"/>
          <w:spacing w:val="1"/>
          <w:sz w:val="28"/>
          <w:szCs w:val="28"/>
        </w:rPr>
        <w:t xml:space="preserve">, </w:t>
      </w:r>
      <w:r w:rsidR="00EC63B2" w:rsidRPr="007A0173">
        <w:rPr>
          <w:rFonts w:ascii="Liberation Serif" w:eastAsia="Calibri" w:hAnsi="Liberation Serif" w:cs="Times New Roman"/>
          <w:sz w:val="28"/>
          <w:szCs w:val="28"/>
        </w:rPr>
        <w:t>руководствуясь Положением об управлении образования,</w:t>
      </w:r>
    </w:p>
    <w:p w14:paraId="32F516F7" w14:textId="06AEC112" w:rsidR="005A11F6" w:rsidRPr="0074475C" w:rsidRDefault="005A11F6" w:rsidP="006A0D01">
      <w:pPr>
        <w:tabs>
          <w:tab w:val="left" w:pos="709"/>
        </w:tabs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14:paraId="7F7EDEDD" w14:textId="77777777" w:rsidR="005A11F6" w:rsidRPr="0074475C" w:rsidRDefault="005A11F6" w:rsidP="006A0D01">
      <w:pPr>
        <w:tabs>
          <w:tab w:val="left" w:pos="709"/>
        </w:tabs>
        <w:spacing w:after="0" w:line="240" w:lineRule="auto"/>
        <w:ind w:firstLine="708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74475C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ПРИКАЗЫВАЮ: </w:t>
      </w:r>
    </w:p>
    <w:p w14:paraId="4138BC05" w14:textId="040DF12F" w:rsidR="005A11F6" w:rsidRPr="008D31CE" w:rsidRDefault="005A11F6" w:rsidP="008D31C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D31C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Утвердить </w:t>
      </w:r>
      <w:r w:rsidR="006A0D01" w:rsidRPr="008D31CE">
        <w:rPr>
          <w:rFonts w:ascii="Liberation Serif" w:eastAsia="Calibri" w:hAnsi="Liberation Serif" w:cs="Times New Roman"/>
          <w:color w:val="000000"/>
          <w:sz w:val="28"/>
          <w:szCs w:val="28"/>
        </w:rPr>
        <w:t>П</w:t>
      </w:r>
      <w:r w:rsidR="008D31CE" w:rsidRPr="008D31CE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лан основных мероприятий по подготовке и проведению в образовательных учреждениях, подведомственных управлению образования Администрации города Нижний Тагил, празднования 80-й годовщины Победы в Великой Отечественной войне 1941–1945 годов </w:t>
      </w:r>
      <w:r w:rsidR="00C24797">
        <w:rPr>
          <w:rFonts w:ascii="Liberation Serif" w:eastAsia="Calibri" w:hAnsi="Liberation Serif" w:cs="Times New Roman"/>
          <w:color w:val="000000"/>
          <w:sz w:val="28"/>
          <w:szCs w:val="28"/>
        </w:rPr>
        <w:t>(далее – План) (П</w:t>
      </w:r>
      <w:r w:rsidR="006A0D01" w:rsidRPr="008D31CE">
        <w:rPr>
          <w:rFonts w:ascii="Liberation Serif" w:eastAsia="Calibri" w:hAnsi="Liberation Serif" w:cs="Times New Roman"/>
          <w:color w:val="000000"/>
          <w:sz w:val="28"/>
          <w:szCs w:val="28"/>
        </w:rPr>
        <w:t>риложение).</w:t>
      </w:r>
    </w:p>
    <w:p w14:paraId="50DBD81B" w14:textId="77777777" w:rsidR="00F420D5" w:rsidRDefault="0074475C" w:rsidP="00F420D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F420D5">
        <w:rPr>
          <w:rFonts w:ascii="Liberation Serif" w:eastAsia="Calibri" w:hAnsi="Liberation Serif" w:cs="Times New Roman"/>
          <w:color w:val="000000"/>
          <w:sz w:val="28"/>
          <w:szCs w:val="28"/>
        </w:rPr>
        <w:t>Руководителям образовательных учреждений</w:t>
      </w:r>
      <w:r w:rsidR="00F420D5" w:rsidRPr="00F420D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B70E19" w:rsidRPr="00F420D5">
        <w:rPr>
          <w:rFonts w:ascii="Liberation Serif" w:eastAsia="Calibri" w:hAnsi="Liberation Serif" w:cs="Times New Roman"/>
          <w:color w:val="000000"/>
          <w:sz w:val="28"/>
          <w:szCs w:val="28"/>
        </w:rPr>
        <w:t>обеспечить</w:t>
      </w:r>
      <w:r w:rsidR="00F420D5">
        <w:rPr>
          <w:rFonts w:ascii="Liberation Serif" w:eastAsia="Calibri" w:hAnsi="Liberation Serif" w:cs="Times New Roman"/>
          <w:color w:val="000000"/>
          <w:sz w:val="28"/>
          <w:szCs w:val="28"/>
        </w:rPr>
        <w:t>:</w:t>
      </w:r>
    </w:p>
    <w:p w14:paraId="7456543E" w14:textId="679A611C" w:rsidR="0074475C" w:rsidRPr="00F420D5" w:rsidRDefault="00F420D5" w:rsidP="00F420D5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color w:val="000000"/>
          <w:sz w:val="28"/>
          <w:szCs w:val="28"/>
        </w:rPr>
        <w:t>-</w:t>
      </w:r>
      <w:r w:rsidR="00B70E19" w:rsidRPr="00F420D5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реализацию </w:t>
      </w:r>
      <w:r w:rsidR="009D1381" w:rsidRPr="00F420D5">
        <w:rPr>
          <w:rFonts w:ascii="Liberation Serif" w:eastAsia="Calibri" w:hAnsi="Liberation Serif" w:cs="Times New Roman"/>
          <w:color w:val="000000"/>
          <w:sz w:val="28"/>
          <w:szCs w:val="28"/>
        </w:rPr>
        <w:t>П</w:t>
      </w:r>
      <w:r w:rsidR="00B70E19" w:rsidRPr="00F420D5">
        <w:rPr>
          <w:rFonts w:ascii="Liberation Serif" w:eastAsia="Calibri" w:hAnsi="Liberation Serif" w:cs="Times New Roman"/>
          <w:color w:val="000000"/>
          <w:sz w:val="28"/>
          <w:szCs w:val="28"/>
        </w:rPr>
        <w:t>лана;</w:t>
      </w:r>
    </w:p>
    <w:p w14:paraId="326C9270" w14:textId="288C5C58" w:rsidR="00B70E19" w:rsidRDefault="00B70E19" w:rsidP="00B70E19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color w:val="000000"/>
          <w:sz w:val="28"/>
          <w:szCs w:val="28"/>
        </w:rPr>
        <w:t>- участие педагогов, обучающихся и их родителей (законных представителей) в мероприятиях, утвержденных Планом;</w:t>
      </w:r>
    </w:p>
    <w:p w14:paraId="60FEA5DC" w14:textId="0C973B22" w:rsidR="00B70E19" w:rsidRPr="0074475C" w:rsidRDefault="00B70E19" w:rsidP="00B70E19">
      <w:pPr>
        <w:tabs>
          <w:tab w:val="left" w:pos="0"/>
        </w:tabs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color w:val="000000"/>
          <w:sz w:val="28"/>
          <w:szCs w:val="28"/>
        </w:rPr>
        <w:t>- освещ</w:t>
      </w:r>
      <w:r w:rsidR="00F420D5">
        <w:rPr>
          <w:rFonts w:ascii="Liberation Serif" w:eastAsia="Calibri" w:hAnsi="Liberation Serif" w:cs="Times New Roman"/>
          <w:color w:val="000000"/>
          <w:sz w:val="28"/>
          <w:szCs w:val="28"/>
        </w:rPr>
        <w:t>ение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событи</w:t>
      </w:r>
      <w:r w:rsidR="00F420D5">
        <w:rPr>
          <w:rFonts w:ascii="Liberation Serif" w:eastAsia="Calibri" w:hAnsi="Liberation Serif" w:cs="Times New Roman"/>
          <w:color w:val="000000"/>
          <w:sz w:val="28"/>
          <w:szCs w:val="28"/>
        </w:rPr>
        <w:t>й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>, проводимы</w:t>
      </w:r>
      <w:r w:rsidR="00F420D5">
        <w:rPr>
          <w:rFonts w:ascii="Liberation Serif" w:eastAsia="Calibri" w:hAnsi="Liberation Serif" w:cs="Times New Roman"/>
          <w:color w:val="000000"/>
          <w:sz w:val="28"/>
          <w:szCs w:val="28"/>
        </w:rPr>
        <w:t>х</w:t>
      </w:r>
      <w:r w:rsidR="00D2012B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мероприяти</w:t>
      </w:r>
      <w:r w:rsidR="00F420D5">
        <w:rPr>
          <w:rFonts w:ascii="Liberation Serif" w:eastAsia="Calibri" w:hAnsi="Liberation Serif" w:cs="Times New Roman"/>
          <w:color w:val="000000"/>
          <w:sz w:val="28"/>
          <w:szCs w:val="28"/>
        </w:rPr>
        <w:t>й</w:t>
      </w:r>
      <w:r w:rsidR="00C24797">
        <w:rPr>
          <w:rFonts w:ascii="Liberation Serif" w:eastAsia="Calibri" w:hAnsi="Liberation Serif" w:cs="Times New Roman"/>
          <w:color w:val="000000"/>
          <w:sz w:val="28"/>
          <w:szCs w:val="28"/>
        </w:rPr>
        <w:t>, посвященны</w:t>
      </w:r>
      <w:r w:rsidR="00F420D5">
        <w:rPr>
          <w:rFonts w:ascii="Liberation Serif" w:eastAsia="Calibri" w:hAnsi="Liberation Serif" w:cs="Times New Roman"/>
          <w:color w:val="000000"/>
          <w:sz w:val="28"/>
          <w:szCs w:val="28"/>
        </w:rPr>
        <w:t>х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C24797" w:rsidRPr="00C24797">
        <w:rPr>
          <w:rFonts w:ascii="Liberation Serif" w:eastAsia="Calibri" w:hAnsi="Liberation Serif" w:cs="Times New Roman"/>
          <w:color w:val="000000"/>
          <w:sz w:val="28"/>
          <w:szCs w:val="28"/>
        </w:rPr>
        <w:t>праздновани</w:t>
      </w:r>
      <w:r w:rsidR="00C24797">
        <w:rPr>
          <w:rFonts w:ascii="Liberation Serif" w:eastAsia="Calibri" w:hAnsi="Liberation Serif" w:cs="Times New Roman"/>
          <w:color w:val="000000"/>
          <w:sz w:val="28"/>
          <w:szCs w:val="28"/>
        </w:rPr>
        <w:t>ю</w:t>
      </w:r>
      <w:r w:rsidR="00C24797" w:rsidRPr="00C24797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80-й годовщины Победы в Великой Отечественной войне 1941–1945 годов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, </w:t>
      </w:r>
      <w:r w:rsidR="00D2012B" w:rsidRPr="00D2012B">
        <w:rPr>
          <w:rFonts w:ascii="Liberation Serif" w:eastAsia="Calibri" w:hAnsi="Liberation Serif" w:cs="Times New Roman"/>
          <w:color w:val="000000"/>
          <w:sz w:val="28"/>
          <w:szCs w:val="28"/>
        </w:rPr>
        <w:t>на официальных сайтах</w:t>
      </w:r>
      <w:r w:rsidR="00D2012B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, </w:t>
      </w:r>
      <w:r w:rsidR="00D2012B" w:rsidRPr="00D2012B">
        <w:rPr>
          <w:rFonts w:ascii="Liberation Serif" w:eastAsia="Calibri" w:hAnsi="Liberation Serif" w:cs="Times New Roman"/>
          <w:color w:val="000000"/>
          <w:sz w:val="28"/>
          <w:szCs w:val="28"/>
        </w:rPr>
        <w:t>страницах в социальных сетях образовательных учреждений в информационно-телекоммуникационной сети «Интернет»</w:t>
      </w:r>
      <w:r w:rsidR="00BC4055">
        <w:rPr>
          <w:rFonts w:ascii="Liberation Serif" w:eastAsia="Calibri" w:hAnsi="Liberation Serif" w:cs="Times New Roman"/>
          <w:color w:val="000000"/>
          <w:sz w:val="28"/>
          <w:szCs w:val="28"/>
        </w:rPr>
        <w:t>.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</w:p>
    <w:p w14:paraId="3891EFD9" w14:textId="4E34179A" w:rsidR="005A11F6" w:rsidRPr="00D2012B" w:rsidRDefault="00D2012B" w:rsidP="00D2012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D2012B">
        <w:rPr>
          <w:rFonts w:ascii="Liberation Serif" w:eastAsia="Calibri" w:hAnsi="Liberation Serif" w:cs="Times New Roman"/>
          <w:color w:val="000000"/>
          <w:sz w:val="28"/>
          <w:szCs w:val="28"/>
        </w:rPr>
        <w:t>Контроль за исполнением настоящего приказа возложить на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br/>
      </w:r>
      <w:r w:rsidRPr="00D2012B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А.В. Серебрякову, ведущего специалиста сектора организации дополнительного образования, воспитательной работы и отдыха </w:t>
      </w:r>
      <w:proofErr w:type="gramStart"/>
      <w:r w:rsidRPr="00D2012B">
        <w:rPr>
          <w:rFonts w:ascii="Liberation Serif" w:eastAsia="Calibri" w:hAnsi="Liberation Serif" w:cs="Times New Roman"/>
          <w:color w:val="000000"/>
          <w:sz w:val="28"/>
          <w:szCs w:val="28"/>
        </w:rPr>
        <w:t>детей управления образования Администрации города</w:t>
      </w:r>
      <w:proofErr w:type="gramEnd"/>
      <w:r w:rsidRPr="00D2012B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Нижний Тагил.</w:t>
      </w:r>
    </w:p>
    <w:p w14:paraId="1DB4E314" w14:textId="77777777" w:rsidR="00C24797" w:rsidRDefault="00C24797" w:rsidP="005A11F6">
      <w:pPr>
        <w:spacing w:after="0" w:line="240" w:lineRule="auto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14:paraId="3F7A5F6A" w14:textId="77777777" w:rsidR="00D2012B" w:rsidRPr="0074475C" w:rsidRDefault="00D2012B" w:rsidP="005A11F6">
      <w:pPr>
        <w:spacing w:after="0" w:line="240" w:lineRule="auto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p w14:paraId="56749375" w14:textId="0FCCA6C8" w:rsidR="005A11F6" w:rsidRPr="0074475C" w:rsidRDefault="007A0173" w:rsidP="005A11F6">
      <w:pPr>
        <w:spacing w:after="0" w:line="240" w:lineRule="auto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color w:val="000000"/>
          <w:sz w:val="28"/>
          <w:szCs w:val="28"/>
        </w:rPr>
        <w:t>Н</w:t>
      </w:r>
      <w:r w:rsidR="005A11F6" w:rsidRPr="0074475C">
        <w:rPr>
          <w:rFonts w:ascii="Liberation Serif" w:eastAsia="Calibri" w:hAnsi="Liberation Serif" w:cs="Times New Roman"/>
          <w:color w:val="000000"/>
          <w:sz w:val="28"/>
          <w:szCs w:val="28"/>
        </w:rPr>
        <w:t>ачальник</w:t>
      </w:r>
      <w:r w:rsidR="0074475C" w:rsidRPr="0074475C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управления образования</w:t>
      </w:r>
      <w:r w:rsidR="005A11F6" w:rsidRPr="0074475C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                        </w:t>
      </w:r>
      <w:r w:rsidR="0074475C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             </w:t>
      </w:r>
      <w:r w:rsidR="0074475C" w:rsidRPr="0074475C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     </w:t>
      </w:r>
      <w:r>
        <w:rPr>
          <w:rFonts w:ascii="Liberation Serif" w:eastAsia="Calibri" w:hAnsi="Liberation Serif" w:cs="Times New Roman"/>
          <w:color w:val="000000"/>
          <w:sz w:val="28"/>
          <w:szCs w:val="28"/>
        </w:rPr>
        <w:t>Т.А. Удинцева</w:t>
      </w:r>
    </w:p>
    <w:p w14:paraId="58D02499" w14:textId="77777777" w:rsidR="005A11F6" w:rsidRPr="0074475C" w:rsidRDefault="005A11F6" w:rsidP="005A11F6">
      <w:pPr>
        <w:spacing w:after="0" w:line="240" w:lineRule="auto"/>
        <w:rPr>
          <w:rFonts w:ascii="Liberation Serif" w:eastAsia="Calibri" w:hAnsi="Liberation Serif" w:cs="Times New Roman"/>
          <w:color w:val="000000"/>
          <w:sz w:val="20"/>
          <w:szCs w:val="28"/>
        </w:rPr>
      </w:pPr>
    </w:p>
    <w:p w14:paraId="25C72E00" w14:textId="5EF12214" w:rsidR="007A0173" w:rsidRDefault="007A0173" w:rsidP="005A11F6">
      <w:pPr>
        <w:spacing w:after="0" w:line="240" w:lineRule="auto"/>
        <w:rPr>
          <w:rFonts w:ascii="Liberation Serif" w:eastAsia="Calibri" w:hAnsi="Liberation Serif" w:cs="Times New Roman"/>
          <w:color w:val="000000"/>
          <w:sz w:val="16"/>
          <w:szCs w:val="16"/>
        </w:rPr>
      </w:pPr>
      <w:r>
        <w:rPr>
          <w:rFonts w:ascii="Liberation Serif" w:eastAsia="Calibri" w:hAnsi="Liberation Serif" w:cs="Times New Roman"/>
          <w:color w:val="000000"/>
          <w:sz w:val="16"/>
          <w:szCs w:val="16"/>
        </w:rPr>
        <w:t>Анна Владимировна Серебрякова</w:t>
      </w:r>
    </w:p>
    <w:p w14:paraId="21A3EF69" w14:textId="77777777" w:rsidR="001041D3" w:rsidRDefault="007A0173" w:rsidP="00D2012B">
      <w:pPr>
        <w:spacing w:after="0" w:line="240" w:lineRule="auto"/>
        <w:rPr>
          <w:rFonts w:ascii="Liberation Serif" w:eastAsia="Calibri" w:hAnsi="Liberation Serif" w:cs="Times New Roman"/>
          <w:color w:val="000000"/>
          <w:sz w:val="16"/>
          <w:szCs w:val="16"/>
        </w:rPr>
        <w:sectPr w:rsidR="001041D3" w:rsidSect="00C247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Liberation Serif" w:eastAsia="Calibri" w:hAnsi="Liberation Serif" w:cs="Times New Roman"/>
          <w:color w:val="000000"/>
          <w:sz w:val="16"/>
          <w:szCs w:val="16"/>
        </w:rPr>
        <w:t>8</w:t>
      </w:r>
      <w:r w:rsidR="00845F92">
        <w:rPr>
          <w:rFonts w:ascii="Liberation Serif" w:eastAsia="Calibri" w:hAnsi="Liberation Serif" w:cs="Times New Roman"/>
          <w:color w:val="000000"/>
          <w:sz w:val="16"/>
          <w:szCs w:val="16"/>
        </w:rPr>
        <w:t>(</w:t>
      </w:r>
      <w:r>
        <w:rPr>
          <w:rFonts w:ascii="Liberation Serif" w:eastAsia="Calibri" w:hAnsi="Liberation Serif" w:cs="Times New Roman"/>
          <w:color w:val="000000"/>
          <w:sz w:val="16"/>
          <w:szCs w:val="16"/>
        </w:rPr>
        <w:t>3435</w:t>
      </w:r>
      <w:r w:rsidR="00845F92">
        <w:rPr>
          <w:rFonts w:ascii="Liberation Serif" w:eastAsia="Calibri" w:hAnsi="Liberation Serif" w:cs="Times New Roman"/>
          <w:color w:val="000000"/>
          <w:sz w:val="16"/>
          <w:szCs w:val="16"/>
        </w:rPr>
        <w:t>)</w:t>
      </w:r>
      <w:r w:rsidR="00C24797">
        <w:rPr>
          <w:rFonts w:ascii="Liberation Serif" w:eastAsia="Calibri" w:hAnsi="Liberation Serif" w:cs="Times New Roman"/>
          <w:color w:val="000000"/>
          <w:sz w:val="16"/>
          <w:szCs w:val="16"/>
        </w:rPr>
        <w:t>40</w:t>
      </w:r>
      <w:r w:rsidR="00845F92">
        <w:rPr>
          <w:rFonts w:ascii="Liberation Serif" w:eastAsia="Calibri" w:hAnsi="Liberation Serif" w:cs="Times New Roman"/>
          <w:color w:val="000000"/>
          <w:sz w:val="16"/>
          <w:szCs w:val="16"/>
        </w:rPr>
        <w:t>-</w:t>
      </w:r>
      <w:r w:rsidR="00C24797">
        <w:rPr>
          <w:rFonts w:ascii="Liberation Serif" w:eastAsia="Calibri" w:hAnsi="Liberation Serif" w:cs="Times New Roman"/>
          <w:color w:val="000000"/>
          <w:sz w:val="16"/>
          <w:szCs w:val="16"/>
        </w:rPr>
        <w:t>57</w:t>
      </w:r>
      <w:r w:rsidR="00845F92">
        <w:rPr>
          <w:rFonts w:ascii="Liberation Serif" w:eastAsia="Calibri" w:hAnsi="Liberation Serif" w:cs="Times New Roman"/>
          <w:color w:val="000000"/>
          <w:sz w:val="16"/>
          <w:szCs w:val="16"/>
        </w:rPr>
        <w:t>-</w:t>
      </w:r>
      <w:r w:rsidR="00C24797">
        <w:rPr>
          <w:rFonts w:ascii="Liberation Serif" w:eastAsia="Calibri" w:hAnsi="Liberation Serif" w:cs="Times New Roman"/>
          <w:color w:val="000000"/>
          <w:sz w:val="16"/>
          <w:szCs w:val="16"/>
        </w:rPr>
        <w:t>41</w:t>
      </w:r>
    </w:p>
    <w:p w14:paraId="2D3E7B0C" w14:textId="77777777" w:rsidR="001041D3" w:rsidRPr="001041D3" w:rsidRDefault="001041D3" w:rsidP="001041D3">
      <w:pPr>
        <w:spacing w:after="0" w:line="240" w:lineRule="auto"/>
        <w:ind w:left="10490"/>
        <w:jc w:val="center"/>
        <w:rPr>
          <w:rFonts w:ascii="Liberation Serif" w:hAnsi="Liberation Serif" w:cs="Liberation Serif"/>
          <w:sz w:val="28"/>
          <w:szCs w:val="28"/>
        </w:rPr>
      </w:pPr>
      <w:r w:rsidRPr="001041D3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14:paraId="51033EB8" w14:textId="77777777" w:rsidR="001041D3" w:rsidRPr="001041D3" w:rsidRDefault="001041D3" w:rsidP="001041D3">
      <w:pPr>
        <w:spacing w:after="0" w:line="240" w:lineRule="auto"/>
        <w:ind w:left="10490"/>
        <w:jc w:val="center"/>
        <w:rPr>
          <w:rFonts w:ascii="Liberation Serif" w:hAnsi="Liberation Serif" w:cs="Liberation Serif"/>
          <w:sz w:val="28"/>
          <w:szCs w:val="28"/>
        </w:rPr>
      </w:pPr>
      <w:r w:rsidRPr="001041D3">
        <w:rPr>
          <w:rFonts w:ascii="Liberation Serif" w:hAnsi="Liberation Serif" w:cs="Liberation Serif"/>
          <w:sz w:val="28"/>
          <w:szCs w:val="28"/>
        </w:rPr>
        <w:t>УТВЕРЖДЕН</w:t>
      </w:r>
    </w:p>
    <w:p w14:paraId="0489FE00" w14:textId="77777777" w:rsidR="001041D3" w:rsidRPr="001041D3" w:rsidRDefault="001041D3" w:rsidP="001041D3">
      <w:pPr>
        <w:spacing w:after="0" w:line="240" w:lineRule="auto"/>
        <w:ind w:left="10490"/>
        <w:jc w:val="center"/>
        <w:rPr>
          <w:rFonts w:ascii="Liberation Serif" w:hAnsi="Liberation Serif" w:cs="Liberation Serif"/>
          <w:sz w:val="28"/>
          <w:szCs w:val="28"/>
        </w:rPr>
      </w:pPr>
      <w:r w:rsidRPr="001041D3">
        <w:rPr>
          <w:rFonts w:ascii="Liberation Serif" w:hAnsi="Liberation Serif" w:cs="Liberation Serif"/>
          <w:sz w:val="28"/>
          <w:szCs w:val="28"/>
        </w:rPr>
        <w:t>приказом управления образования</w:t>
      </w:r>
    </w:p>
    <w:p w14:paraId="3CE201B8" w14:textId="77777777" w:rsidR="001041D3" w:rsidRPr="001041D3" w:rsidRDefault="001041D3" w:rsidP="001041D3">
      <w:pPr>
        <w:spacing w:after="0" w:line="240" w:lineRule="auto"/>
        <w:ind w:left="10490"/>
        <w:jc w:val="center"/>
        <w:rPr>
          <w:rFonts w:ascii="Liberation Serif" w:hAnsi="Liberation Serif" w:cs="Liberation Serif"/>
          <w:sz w:val="28"/>
          <w:szCs w:val="28"/>
        </w:rPr>
      </w:pPr>
      <w:r w:rsidRPr="001041D3">
        <w:rPr>
          <w:rFonts w:ascii="Liberation Serif" w:hAnsi="Liberation Serif" w:cs="Liberation Serif"/>
          <w:sz w:val="28"/>
          <w:szCs w:val="28"/>
        </w:rPr>
        <w:t>Администрации города Нижний Тагил</w:t>
      </w:r>
    </w:p>
    <w:p w14:paraId="4568C0C4" w14:textId="3CDBE0B3" w:rsidR="001041D3" w:rsidRPr="001041D3" w:rsidRDefault="001041D3" w:rsidP="001041D3">
      <w:pPr>
        <w:spacing w:after="0" w:line="240" w:lineRule="auto"/>
        <w:ind w:left="10490"/>
        <w:jc w:val="center"/>
        <w:rPr>
          <w:rFonts w:ascii="Liberation Serif" w:hAnsi="Liberation Serif"/>
          <w:sz w:val="28"/>
          <w:szCs w:val="28"/>
        </w:rPr>
      </w:pPr>
      <w:r w:rsidRPr="001041D3">
        <w:rPr>
          <w:rFonts w:ascii="Liberation Serif" w:hAnsi="Liberation Serif" w:cs="Liberation Serif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8"/>
        </w:rPr>
        <w:t xml:space="preserve">23.01.2025 </w:t>
      </w:r>
      <w:r w:rsidRPr="001041D3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>50</w:t>
      </w:r>
    </w:p>
    <w:p w14:paraId="5EB7FFA2" w14:textId="77777777" w:rsidR="001041D3" w:rsidRPr="001041D3" w:rsidRDefault="001041D3" w:rsidP="001041D3">
      <w:pPr>
        <w:spacing w:after="0" w:line="240" w:lineRule="auto"/>
        <w:ind w:left="1049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3D6E149" w14:textId="77777777" w:rsidR="001041D3" w:rsidRPr="001041D3" w:rsidRDefault="001041D3" w:rsidP="001041D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41D3">
        <w:rPr>
          <w:rFonts w:ascii="Liberation Serif" w:hAnsi="Liberation Serif" w:cs="Liberation Serif"/>
          <w:b/>
          <w:sz w:val="28"/>
          <w:szCs w:val="28"/>
        </w:rPr>
        <w:t>ПЛАН</w:t>
      </w:r>
    </w:p>
    <w:p w14:paraId="758D9BE3" w14:textId="77777777" w:rsidR="001041D3" w:rsidRPr="001041D3" w:rsidRDefault="001041D3" w:rsidP="001041D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41D3">
        <w:rPr>
          <w:rFonts w:ascii="Liberation Serif" w:hAnsi="Liberation Serif" w:cs="Liberation Serif"/>
          <w:b/>
          <w:sz w:val="28"/>
          <w:szCs w:val="28"/>
        </w:rPr>
        <w:t>основных мероприятий по подготовке и проведению в образовательных учреждениях, подведомственных управлению образования Администрации города Нижний Тагил, празднования</w:t>
      </w:r>
    </w:p>
    <w:p w14:paraId="54A242A8" w14:textId="77777777" w:rsidR="001041D3" w:rsidRPr="001041D3" w:rsidRDefault="001041D3" w:rsidP="001041D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041D3">
        <w:rPr>
          <w:rFonts w:ascii="Liberation Serif" w:hAnsi="Liberation Serif" w:cs="Liberation Serif"/>
          <w:b/>
          <w:sz w:val="28"/>
          <w:szCs w:val="28"/>
        </w:rPr>
        <w:t>80-й годовщины Победы в Великой Отечественной войне 1941–1945 годов</w:t>
      </w:r>
    </w:p>
    <w:p w14:paraId="6FE41626" w14:textId="77777777" w:rsidR="001041D3" w:rsidRPr="001041D3" w:rsidRDefault="001041D3" w:rsidP="001041D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15735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662"/>
        <w:gridCol w:w="1984"/>
        <w:gridCol w:w="5954"/>
        <w:gridCol w:w="142"/>
      </w:tblGrid>
      <w:tr w:rsidR="001041D3" w:rsidRPr="001041D3" w14:paraId="72B1615C" w14:textId="77777777" w:rsidTr="00B901AC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297F5" w14:textId="77777777" w:rsidR="001041D3" w:rsidRPr="001041D3" w:rsidRDefault="001041D3" w:rsidP="001041D3">
            <w:pPr>
              <w:spacing w:after="0" w:line="240" w:lineRule="auto"/>
              <w:ind w:firstLine="2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sz w:val="28"/>
                <w:szCs w:val="28"/>
              </w:rPr>
              <w:t xml:space="preserve">Номер </w:t>
            </w:r>
            <w:r w:rsidRPr="001041D3"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строки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C580F" w14:textId="77777777" w:rsidR="001041D3" w:rsidRPr="001041D3" w:rsidRDefault="001041D3" w:rsidP="001041D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B3148" w14:textId="77777777" w:rsidR="001041D3" w:rsidRPr="001041D3" w:rsidRDefault="001041D3" w:rsidP="001041D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sz w:val="28"/>
                <w:szCs w:val="28"/>
              </w:rPr>
              <w:t>Срок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E7E55" w14:textId="77777777" w:rsidR="001041D3" w:rsidRPr="001041D3" w:rsidRDefault="001041D3" w:rsidP="001041D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sz w:val="28"/>
                <w:szCs w:val="28"/>
              </w:rPr>
              <w:t>Исполнители</w:t>
            </w:r>
          </w:p>
        </w:tc>
      </w:tr>
      <w:tr w:rsidR="001041D3" w:rsidRPr="001041D3" w14:paraId="151BFFBD" w14:textId="77777777" w:rsidTr="00B901A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DFD690" w14:textId="77777777" w:rsidR="001041D3" w:rsidRPr="001041D3" w:rsidRDefault="001041D3" w:rsidP="001041D3">
            <w:pPr>
              <w:spacing w:after="0" w:line="240" w:lineRule="auto"/>
              <w:ind w:hanging="5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737C3" w14:textId="77777777" w:rsidR="001041D3" w:rsidRPr="001041D3" w:rsidRDefault="001041D3" w:rsidP="001041D3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331CB" w14:textId="77777777" w:rsidR="001041D3" w:rsidRPr="001041D3" w:rsidRDefault="001041D3" w:rsidP="001041D3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A1FA0" w14:textId="77777777" w:rsidR="001041D3" w:rsidRPr="001041D3" w:rsidRDefault="001041D3" w:rsidP="001041D3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</w:t>
            </w:r>
          </w:p>
        </w:tc>
      </w:tr>
      <w:tr w:rsidR="001041D3" w:rsidRPr="001041D3" w14:paraId="34D687A5" w14:textId="77777777" w:rsidTr="00B901AC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EBB7E" w14:textId="77777777" w:rsidR="001041D3" w:rsidRPr="001041D3" w:rsidRDefault="001041D3" w:rsidP="001041D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BB5B4" w14:textId="77777777" w:rsidR="001041D3" w:rsidRPr="001041D3" w:rsidRDefault="001041D3" w:rsidP="001041D3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Раздел 1. Организационные мероприятия</w:t>
            </w:r>
          </w:p>
        </w:tc>
      </w:tr>
      <w:tr w:rsidR="001041D3" w:rsidRPr="001041D3" w14:paraId="6E405835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E82D6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E0092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Утверждение плана основных мероприятий по подготовке и проведению в Свердловской области празднования 80-й годовщины Победы в Великой Отечественной войне 1941–1945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896B0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январь</w:t>
            </w:r>
          </w:p>
          <w:p w14:paraId="6C79B9DF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C9B59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Администрации города Нижний Тагил (далее – управление образования) Серебрякова А.В. </w:t>
            </w:r>
          </w:p>
        </w:tc>
      </w:tr>
      <w:tr w:rsidR="001041D3" w:rsidRPr="001041D3" w14:paraId="5F3EB9CB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4CFE8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8CB6D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Организация совещаний, инструктивно-методических семинаров по вопросам подготовки и проведения мероприятий, посвященных 80-й годовщине Победы в Великой Отечественной войне 1941–1945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0EDC4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E3187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специалисты управления образования</w:t>
            </w:r>
          </w:p>
        </w:tc>
      </w:tr>
      <w:tr w:rsidR="001041D3" w:rsidRPr="001041D3" w14:paraId="570B1115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6A91F7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A9889" w14:textId="5B259B3B" w:rsidR="001041D3" w:rsidRPr="001041D3" w:rsidRDefault="001041D3" w:rsidP="00B901AC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Размещение изображения официальной эмблемы празднования 80-й годовщины Победы в Великой Отечественной войне 1941–1945 годов на официальных сайтах образовательных учреждений в информационно-телекоммуникационной сети «Интернет»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A8FCB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январь</w:t>
            </w:r>
          </w:p>
          <w:p w14:paraId="545B3849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B24AE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10A36805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B45B8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E7DB0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Комплексное праздничное оформление мест, в том числе использование логотипа при проведении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8743F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06E48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31CA777C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A5391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4D404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Информирование правоохранительных органов об обеспечении общественного порядка и безопасности при проведении мероприятий с массовым пребыванием людей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67E56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97DC2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409F2063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69B33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CD47B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Информационное сопровождение празднования 80-й годовщины Победы в Великой Отечественной войне 1941-1945 годов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07489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37D5D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Старцева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О.Ю., </w:t>
            </w:r>
          </w:p>
          <w:p w14:paraId="172D5193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3B8EADC6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A4158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99C78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Обеспечение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медийного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сопровождения мероприятий празднования 80-й годовщины Победы в Великой Отечественной войне 1941-1945 годов на информационных ресурсах в информационно-телекоммуникационной сети «Интернет»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476B9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B437D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Старцева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О.Ю., </w:t>
            </w:r>
          </w:p>
          <w:p w14:paraId="05F8F9AA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72118612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D558D" w14:textId="77777777" w:rsidR="001041D3" w:rsidRPr="001041D3" w:rsidRDefault="001041D3" w:rsidP="001041D3">
            <w:pPr>
              <w:pStyle w:val="a9"/>
              <w:spacing w:after="0" w:line="240" w:lineRule="auto"/>
              <w:ind w:left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7ED24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Раздел 2. Социально-значимые акции и проекты</w:t>
            </w:r>
          </w:p>
        </w:tc>
      </w:tr>
      <w:tr w:rsidR="001041D3" w:rsidRPr="001041D3" w14:paraId="5102E77C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15475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1BFFB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Историко-просветительская патриотическая акция «Диктант Победы»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ED1DA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5597F3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главный специалист управления образования Гавриленко И.И., </w:t>
            </w:r>
          </w:p>
          <w:p w14:paraId="60B31393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196BDAED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76E43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E07F6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Всероссийская акция «Блокадный хлеб»</w:t>
            </w:r>
          </w:p>
          <w:p w14:paraId="6A143983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F4BEE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январь</w:t>
            </w:r>
          </w:p>
          <w:p w14:paraId="0B40AE2C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66971D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39C0182A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45BD70B0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A7D81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D9BAC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Всероссийская акция «Бессмертный полк»</w:t>
            </w:r>
          </w:p>
          <w:p w14:paraId="21F9FF36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07969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E6CDE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23A32B36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7F2FAC3A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8E103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CF818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Всероссийская акция «Окна Победы»</w:t>
            </w:r>
          </w:p>
          <w:p w14:paraId="61C69FE9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19CC4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май</w:t>
            </w:r>
          </w:p>
          <w:p w14:paraId="1F17CCFE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FF22E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379ABA9C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  <w:p w14:paraId="45F5BBBA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041D3" w:rsidRPr="001041D3" w14:paraId="2BC68866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F2F38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364D1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Всероссийская акция «Георгиевская лента»</w:t>
            </w:r>
          </w:p>
          <w:p w14:paraId="706F67DC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05D20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май</w:t>
            </w:r>
          </w:p>
          <w:p w14:paraId="2C319EB8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A2C9B2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2E2064C4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58151A72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B78AF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1C44B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gram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Акция «И снова май, салют, Победа» площадь Славы, площадь Танкостроителей (воспитанники ДОУ, педагоги, родители)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D42851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май</w:t>
            </w:r>
          </w:p>
          <w:p w14:paraId="541B98AC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CD1E1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главный специалист управления образования Басова Т.В., </w:t>
            </w:r>
          </w:p>
          <w:p w14:paraId="03CC84F3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директор МАДОУ д/с «Детство» Шадрина Н.В.</w:t>
            </w:r>
          </w:p>
        </w:tc>
      </w:tr>
      <w:tr w:rsidR="001041D3" w:rsidRPr="001041D3" w14:paraId="2EFAA603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A45BC9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1F5BB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Акция «80 славных дел ко Дню Победы»</w:t>
            </w:r>
          </w:p>
          <w:p w14:paraId="311CB3E4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E0B12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B71D4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55D2ED20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F8C51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E75A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Акция «Пост № 1. Вахта Памяти»</w:t>
            </w:r>
          </w:p>
          <w:p w14:paraId="7F963F0F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E1AB6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  <w:p w14:paraId="4C53801F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71475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управление по развитию физической культуры, спорта и молодежной политики (по согласованию), </w:t>
            </w:r>
          </w:p>
          <w:p w14:paraId="1F889543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0E0062E0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FD0E6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DCD18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Просветительские проекты Российского общества «Знание»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1B46A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май</w:t>
            </w:r>
          </w:p>
          <w:p w14:paraId="55C2FDCE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FB203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главный специалист управления образования Лукина Н.Н., </w:t>
            </w:r>
          </w:p>
          <w:p w14:paraId="07ACDF55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5CAAF876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DD82F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B4E61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Реализация педагогического проекта «От Сталинграда до Берлина»:</w:t>
            </w:r>
          </w:p>
          <w:p w14:paraId="78BAA7C4" w14:textId="77777777" w:rsidR="001041D3" w:rsidRPr="001041D3" w:rsidRDefault="001041D3" w:rsidP="001041D3">
            <w:pPr>
              <w:spacing w:after="0" w:line="240" w:lineRule="auto"/>
              <w:ind w:firstLine="709"/>
              <w:rPr>
                <w:rFonts w:ascii="Liberation Serif" w:hAnsi="Liberation Serif" w:cs="Calibri"/>
                <w:sz w:val="28"/>
                <w:szCs w:val="28"/>
              </w:rPr>
            </w:pPr>
            <w:r w:rsidRPr="001041D3">
              <w:rPr>
                <w:rFonts w:ascii="Liberation Serif" w:hAnsi="Liberation Serif" w:cs="Calibri"/>
                <w:sz w:val="28"/>
                <w:szCs w:val="28"/>
              </w:rPr>
              <w:t xml:space="preserve">- научно - практическая конференция «Этот день мы </w:t>
            </w:r>
            <w:proofErr w:type="gramStart"/>
            <w:r w:rsidRPr="001041D3">
              <w:rPr>
                <w:rFonts w:ascii="Liberation Serif" w:hAnsi="Liberation Serif" w:cs="Calibri"/>
                <w:sz w:val="28"/>
                <w:szCs w:val="28"/>
              </w:rPr>
              <w:t>приближали</w:t>
            </w:r>
            <w:proofErr w:type="gramEnd"/>
            <w:r w:rsidRPr="001041D3">
              <w:rPr>
                <w:rFonts w:ascii="Liberation Serif" w:hAnsi="Liberation Serif" w:cs="Calibri"/>
                <w:sz w:val="28"/>
                <w:szCs w:val="28"/>
              </w:rPr>
              <w:t xml:space="preserve"> как могли» (герои фронта и тыла), «Прадед – герой войны», «Война по эту сторону», «Эхо войны»;</w:t>
            </w:r>
          </w:p>
          <w:p w14:paraId="2BC303D0" w14:textId="77777777" w:rsidR="001041D3" w:rsidRPr="001041D3" w:rsidRDefault="001041D3" w:rsidP="001041D3">
            <w:pPr>
              <w:spacing w:after="0" w:line="240" w:lineRule="auto"/>
              <w:ind w:firstLine="709"/>
              <w:rPr>
                <w:rFonts w:ascii="Liberation Serif" w:hAnsi="Liberation Serif" w:cs="Calibri"/>
                <w:sz w:val="28"/>
                <w:szCs w:val="28"/>
              </w:rPr>
            </w:pPr>
            <w:r w:rsidRPr="001041D3">
              <w:rPr>
                <w:rFonts w:ascii="Liberation Serif" w:hAnsi="Liberation Serif" w:cs="Calibri"/>
                <w:sz w:val="28"/>
                <w:szCs w:val="28"/>
              </w:rPr>
              <w:t>- интеллектуальная игра «История в бронзе и камне»;</w:t>
            </w:r>
          </w:p>
          <w:p w14:paraId="737614E8" w14:textId="77777777" w:rsidR="001041D3" w:rsidRPr="001041D3" w:rsidRDefault="001041D3" w:rsidP="001041D3">
            <w:pPr>
              <w:spacing w:after="0" w:line="240" w:lineRule="auto"/>
              <w:ind w:firstLine="709"/>
              <w:rPr>
                <w:rFonts w:ascii="Liberation Serif" w:hAnsi="Liberation Serif" w:cs="Calibri"/>
                <w:sz w:val="28"/>
                <w:szCs w:val="28"/>
              </w:rPr>
            </w:pPr>
            <w:r w:rsidRPr="001041D3">
              <w:rPr>
                <w:rFonts w:ascii="Liberation Serif" w:hAnsi="Liberation Serif" w:cs="Calibri"/>
                <w:sz w:val="28"/>
                <w:szCs w:val="28"/>
              </w:rPr>
              <w:t>- творческий проект «Нам эти песни забывать нельзя...»;</w:t>
            </w:r>
          </w:p>
          <w:p w14:paraId="140CFA07" w14:textId="77777777" w:rsidR="001041D3" w:rsidRPr="001041D3" w:rsidRDefault="001041D3" w:rsidP="001041D3">
            <w:pPr>
              <w:spacing w:after="0" w:line="240" w:lineRule="auto"/>
              <w:ind w:firstLine="709"/>
              <w:rPr>
                <w:rFonts w:ascii="Liberation Serif" w:hAnsi="Liberation Serif" w:cs="Calibri"/>
                <w:sz w:val="28"/>
                <w:szCs w:val="28"/>
              </w:rPr>
            </w:pPr>
            <w:r w:rsidRPr="001041D3">
              <w:rPr>
                <w:rFonts w:ascii="Liberation Serif" w:hAnsi="Liberation Serif" w:cs="Calibri"/>
                <w:sz w:val="28"/>
                <w:szCs w:val="28"/>
              </w:rPr>
              <w:t>- конкурс моментального рисунка «Память моего сердца»»,</w:t>
            </w:r>
          </w:p>
          <w:p w14:paraId="50E087D4" w14:textId="77777777" w:rsidR="001041D3" w:rsidRPr="001041D3" w:rsidRDefault="001041D3" w:rsidP="001041D3">
            <w:pPr>
              <w:spacing w:after="0" w:line="240" w:lineRule="auto"/>
              <w:ind w:firstLine="709"/>
              <w:rPr>
                <w:rFonts w:ascii="Liberation Serif" w:hAnsi="Liberation Serif" w:cs="Calibri"/>
                <w:sz w:val="28"/>
                <w:szCs w:val="28"/>
              </w:rPr>
            </w:pPr>
            <w:r w:rsidRPr="001041D3">
              <w:rPr>
                <w:rFonts w:ascii="Liberation Serif" w:hAnsi="Liberation Serif" w:cs="Calibri"/>
                <w:sz w:val="28"/>
                <w:szCs w:val="28"/>
              </w:rPr>
              <w:t>- конкурс исследовательских работ «Вот эта улица, вот этот дом...»;</w:t>
            </w:r>
          </w:p>
          <w:p w14:paraId="50C7AD13" w14:textId="77777777" w:rsidR="001041D3" w:rsidRPr="001041D3" w:rsidRDefault="001041D3" w:rsidP="001041D3">
            <w:pPr>
              <w:spacing w:after="0" w:line="240" w:lineRule="auto"/>
              <w:ind w:firstLine="709"/>
              <w:rPr>
                <w:rFonts w:ascii="Liberation Serif" w:hAnsi="Liberation Serif" w:cs="Calibri"/>
                <w:sz w:val="28"/>
                <w:szCs w:val="28"/>
              </w:rPr>
            </w:pPr>
            <w:r w:rsidRPr="001041D3">
              <w:rPr>
                <w:rFonts w:ascii="Liberation Serif" w:hAnsi="Liberation Serif" w:cs="Calibri"/>
                <w:sz w:val="28"/>
                <w:szCs w:val="28"/>
              </w:rPr>
              <w:lastRenderedPageBreak/>
              <w:t>- выставка «Моя семья в годы Великой Отечественной войны», «Города трудовой доблести Урала»;</w:t>
            </w:r>
          </w:p>
          <w:p w14:paraId="1747A2AC" w14:textId="77777777" w:rsidR="001041D3" w:rsidRPr="001041D3" w:rsidRDefault="001041D3" w:rsidP="001041D3">
            <w:pPr>
              <w:spacing w:after="0" w:line="240" w:lineRule="auto"/>
              <w:ind w:firstLine="709"/>
              <w:rPr>
                <w:rFonts w:ascii="Liberation Serif" w:hAnsi="Liberation Serif" w:cs="Calibri"/>
                <w:sz w:val="28"/>
                <w:szCs w:val="28"/>
              </w:rPr>
            </w:pPr>
            <w:r w:rsidRPr="001041D3">
              <w:rPr>
                <w:rFonts w:ascii="Liberation Serif" w:hAnsi="Liberation Serif" w:cs="Calibri"/>
                <w:sz w:val="28"/>
                <w:szCs w:val="28"/>
              </w:rPr>
              <w:t>- фотовыставки «Наши земляки-участники Великой Отечественной войны», «Земляки, воевавшие в составе Уральского добровольческого танкового корпуса», «Галерея героев Великой Отечественной войны», «Фотохроника войны»;</w:t>
            </w:r>
          </w:p>
          <w:p w14:paraId="3238621F" w14:textId="77777777" w:rsidR="001041D3" w:rsidRPr="001041D3" w:rsidRDefault="001041D3" w:rsidP="001041D3">
            <w:pPr>
              <w:spacing w:after="0" w:line="240" w:lineRule="auto"/>
              <w:ind w:firstLine="709"/>
              <w:rPr>
                <w:rFonts w:ascii="Liberation Serif" w:hAnsi="Liberation Serif" w:cs="Calibri"/>
                <w:sz w:val="28"/>
                <w:szCs w:val="28"/>
              </w:rPr>
            </w:pPr>
            <w:r w:rsidRPr="001041D3">
              <w:rPr>
                <w:rFonts w:ascii="Liberation Serif" w:hAnsi="Liberation Serif" w:cs="Calibri"/>
                <w:sz w:val="28"/>
                <w:szCs w:val="28"/>
              </w:rPr>
              <w:t>- экскурсии «Поклон вам русский до земли, города-герои», «Отливая патроны из меди, мы желали победы скорей», «Путь к Победе», «Старый Демидовский завод в годы ВОВ. Путь к Победе»;</w:t>
            </w:r>
          </w:p>
          <w:p w14:paraId="38191D99" w14:textId="77777777" w:rsidR="001041D3" w:rsidRPr="001041D3" w:rsidRDefault="001041D3" w:rsidP="001041D3">
            <w:pPr>
              <w:spacing w:after="0" w:line="240" w:lineRule="auto"/>
              <w:ind w:firstLine="709"/>
              <w:rPr>
                <w:rFonts w:ascii="Liberation Serif" w:hAnsi="Liberation Serif" w:cs="Calibri"/>
                <w:sz w:val="28"/>
                <w:szCs w:val="28"/>
              </w:rPr>
            </w:pPr>
            <w:r w:rsidRPr="001041D3">
              <w:rPr>
                <w:rFonts w:ascii="Liberation Serif" w:hAnsi="Liberation Serif" w:cs="Calibri"/>
                <w:sz w:val="28"/>
                <w:szCs w:val="28"/>
              </w:rPr>
              <w:t>- уроки внеклассного чтения «Читаю книгу о войне...», «Судьба земляка – участника ВОВ»;</w:t>
            </w:r>
          </w:p>
          <w:p w14:paraId="3691445C" w14:textId="77777777" w:rsidR="001041D3" w:rsidRPr="001041D3" w:rsidRDefault="001041D3" w:rsidP="001041D3">
            <w:pPr>
              <w:spacing w:after="0" w:line="240" w:lineRule="auto"/>
              <w:ind w:firstLine="709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Calibri"/>
                <w:sz w:val="28"/>
                <w:szCs w:val="28"/>
              </w:rPr>
              <w:t xml:space="preserve">- </w:t>
            </w:r>
            <w:proofErr w:type="spellStart"/>
            <w:r w:rsidRPr="001041D3">
              <w:rPr>
                <w:rFonts w:ascii="Liberation Serif" w:hAnsi="Liberation Serif" w:cs="Calibri"/>
                <w:sz w:val="28"/>
                <w:szCs w:val="28"/>
              </w:rPr>
              <w:t>киноуроки</w:t>
            </w:r>
            <w:proofErr w:type="spellEnd"/>
            <w:r w:rsidRPr="001041D3">
              <w:rPr>
                <w:rFonts w:ascii="Liberation Serif" w:hAnsi="Liberation Serif" w:cs="Calibri"/>
                <w:sz w:val="28"/>
                <w:szCs w:val="28"/>
              </w:rPr>
              <w:t xml:space="preserve"> «Это было недавно, это было давно»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845B9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7D546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33DDBD11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директор МАУ ДО ГДДЮТ Михневич О.В., директор МБУ ДО </w:t>
            </w:r>
            <w:proofErr w:type="spellStart"/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ГорСЮТур</w:t>
            </w:r>
            <w:proofErr w:type="spellEnd"/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Черных М.С., руководители образовательных учреждений</w:t>
            </w:r>
          </w:p>
        </w:tc>
      </w:tr>
      <w:tr w:rsidR="001041D3" w:rsidRPr="001041D3" w14:paraId="2F2890F9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0AA50E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AC9EE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Просветительские проекты и акции Общероссийского общественно-государственного движения детей и молодежи «Движения первых»:</w:t>
            </w:r>
          </w:p>
          <w:p w14:paraId="78D159A4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ind w:firstLine="793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- муниципальный этап Всероссийской военно-патриотической игры «Зарница 2.0», посвященной годовщине Победы;</w:t>
            </w:r>
          </w:p>
          <w:p w14:paraId="1268F2E6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ind w:firstLine="793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- Всероссийский проект «Трудовая доблесть. Лица Победы»;</w:t>
            </w:r>
          </w:p>
          <w:p w14:paraId="5F3B2C68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ind w:firstLine="793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- Всероссийская акция «Огненные картины войны»;</w:t>
            </w:r>
          </w:p>
          <w:p w14:paraId="7C237D3A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ind w:firstLine="793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- Всероссийский проект «Хранители истории»;</w:t>
            </w:r>
          </w:p>
          <w:p w14:paraId="7888060A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ind w:firstLine="793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- Всероссийская акция «Отважное маленькое сердце», посвященная Международному дню юного 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lastRenderedPageBreak/>
              <w:t>героя – антифашиста;</w:t>
            </w:r>
          </w:p>
          <w:p w14:paraId="155CA419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ind w:firstLine="793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proofErr w:type="gramStart"/>
            <w:r w:rsidRPr="001041D3">
              <w:rPr>
                <w:rFonts w:ascii="Liberation Serif" w:hAnsi="Liberation Serif"/>
                <w:sz w:val="28"/>
                <w:szCs w:val="28"/>
              </w:rPr>
              <w:t>городской</w:t>
            </w:r>
            <w:proofErr w:type="gramEnd"/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 семейный </w:t>
            </w:r>
            <w:proofErr w:type="spellStart"/>
            <w:r w:rsidRPr="001041D3">
              <w:rPr>
                <w:rFonts w:ascii="Liberation Serif" w:hAnsi="Liberation Serif"/>
                <w:sz w:val="28"/>
                <w:szCs w:val="28"/>
              </w:rPr>
              <w:t>автоквест</w:t>
            </w:r>
            <w:proofErr w:type="spellEnd"/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 «Спасибо деду за Победу!»;</w:t>
            </w:r>
          </w:p>
          <w:p w14:paraId="1E100D4E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ind w:firstLine="793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- региональная интеллектуальная игра «Наследники Победы»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B21FB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38050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главный специалист управления образования Лукина Н.Н., </w:t>
            </w:r>
          </w:p>
          <w:p w14:paraId="364E46A5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председатель Совета местного отделения общероссийского общественно-государственного движения детей и молодежи «Движения первых»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Мусатова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С.Г. (по согласованию), </w:t>
            </w:r>
          </w:p>
          <w:p w14:paraId="73F8E9A7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0507562B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E6A1D" w14:textId="77777777" w:rsidR="001041D3" w:rsidRPr="001041D3" w:rsidRDefault="001041D3" w:rsidP="001041D3">
            <w:pPr>
              <w:pStyle w:val="a9"/>
              <w:spacing w:after="0" w:line="240" w:lineRule="auto"/>
              <w:ind w:left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1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9A337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Раздел 3. Торжественные, информационно-пропагандистские и культурно-массовые мероприятия</w:t>
            </w:r>
          </w:p>
        </w:tc>
      </w:tr>
      <w:tr w:rsidR="001041D3" w:rsidRPr="001041D3" w14:paraId="029FE9E5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1534A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5030B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Публикации на страницах в социальных сетях управления образования, образовательных учреждений постов «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Тагильское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образование в годы Великой Отечественной войны»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28993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4984E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Старцева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О.Ю., </w:t>
            </w:r>
          </w:p>
          <w:p w14:paraId="7EE3C23F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1B5D229A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CA52C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95E8D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Поздравления с Днем Победы в Великой Отечественной Войне ветеранов Великой Отечественной войны, тружеников тыла, детей войны, оказание волонтерской помощи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D48B2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AD012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специалисты управления образования, руководители образовательных учреждений</w:t>
            </w:r>
          </w:p>
        </w:tc>
      </w:tr>
      <w:tr w:rsidR="001041D3" w:rsidRPr="001041D3" w14:paraId="7118EA89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51C2D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6C6F5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Праздничные концерты, посвященные 80-й годовщине Победы в Великой Отечественной войне 1941–1945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DB9254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май</w:t>
            </w:r>
          </w:p>
          <w:p w14:paraId="68895484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C2809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31C0071F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A80FB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2F6B9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Торжественные возложения цветов у мемориалов, памятников войнам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9FF35F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февраль, май, декабрь</w:t>
            </w:r>
          </w:p>
          <w:p w14:paraId="4C484706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97DE9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376353F3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E01EF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D0737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Хоровая ассамблея «Весна Победы», посвященная 80-й годовщине Победы в Великой Отечественной войне 1941–1945 годов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A9735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май</w:t>
            </w:r>
          </w:p>
          <w:p w14:paraId="5C579801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F50B5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7477EA45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директор МАУ ДО ГДДЮТ Михневич О.В.</w:t>
            </w:r>
          </w:p>
        </w:tc>
      </w:tr>
      <w:tr w:rsidR="001041D3" w:rsidRPr="001041D3" w14:paraId="5598580B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9866EB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136D1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Организация и проведение бала «Бал Победы», посвященного 80-й годовщине Победы в Великой Отечественной войне 1941–1945 годов, «Дню героев Отечества»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0A3B3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декабрь</w:t>
            </w:r>
          </w:p>
          <w:p w14:paraId="3DE4F793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A8B76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0DC4E52B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директор МАУ ДО ГДДЮТ Михневич О.В.</w:t>
            </w:r>
          </w:p>
        </w:tc>
      </w:tr>
      <w:tr w:rsidR="001041D3" w:rsidRPr="001041D3" w14:paraId="03F78EC2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68B64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E5CA8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Педагогические чтения, посвященные 80-й годовщине Победы в Великой Отечественной войне 1941–1945 </w:t>
            </w: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5975B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апрель</w:t>
            </w:r>
          </w:p>
          <w:p w14:paraId="204C87DB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49189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специалисты управления образования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t>,</w:t>
            </w: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руководители образовательных учреждений, </w:t>
            </w: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 xml:space="preserve">директор НТГСПИ Жуйкова Т.В. (по согласованию), </w:t>
            </w:r>
          </w:p>
          <w:p w14:paraId="514FF85B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директор МАНОУ НТДУ Лебедева М.В.</w:t>
            </w:r>
          </w:p>
        </w:tc>
      </w:tr>
      <w:tr w:rsidR="001041D3" w:rsidRPr="001041D3" w14:paraId="0C64602C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C57D5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2586C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Фестиваль творчества и спортивных достижений педагогических работников, посвященный 80-й годовщине Победы в Великой Отечественной войне 1941–1945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72377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январь-май</w:t>
            </w:r>
          </w:p>
          <w:p w14:paraId="7A986C5C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20759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главный специалист управления образования Пименова Т.В., </w:t>
            </w:r>
          </w:p>
          <w:p w14:paraId="4B60B9F9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председатель Нижнетагильской городской организации Профсоюза работников народного образования и науки РФ Кузнецова Л.Г. (по согласованию),</w:t>
            </w:r>
          </w:p>
          <w:p w14:paraId="58CB5AB9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5719C58B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A4038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E5BB7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Организация и проведение внеурочных занятий  «Разговоры о </w:t>
            </w:r>
            <w:proofErr w:type="gramStart"/>
            <w:r w:rsidRPr="001041D3">
              <w:rPr>
                <w:rFonts w:ascii="Liberation Serif" w:hAnsi="Liberation Serif"/>
                <w:sz w:val="28"/>
                <w:szCs w:val="28"/>
              </w:rPr>
              <w:t>важном</w:t>
            </w:r>
            <w:proofErr w:type="gramEnd"/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», патриотических акций, конкурсов, соревнований, спортивных и иных мероприятий, посвященных </w:t>
            </w: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80-й годовщине Победы в Великой Отечественной войне 1941–1945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15E3E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92413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3AEC4C67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BC3AC5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273FCD" w14:textId="77777777" w:rsidR="001041D3" w:rsidRPr="001041D3" w:rsidRDefault="001041D3" w:rsidP="001041D3">
            <w:pPr>
              <w:overflowPunct w:val="0"/>
              <w:autoSpaceDE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Проведение уроков, приуроченных к памятным датам Великой Отечественной войны 1941-1945 годов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br/>
              <w:t>в соответствии с Примерным календарным планом воспитательной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78A11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88BE9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79CBB1BB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E55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74E3A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Организация и проведение муниципального этапа областного конкурса музеев образовательных учреждений, посвященного 80-й годовщине Победы</w:t>
            </w: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в Великой Отечественной войне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0B528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январь-май 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267D8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6D7698AA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директор МБУ ДО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ГорСЮТур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Черных М.С.</w:t>
            </w:r>
          </w:p>
        </w:tc>
      </w:tr>
      <w:tr w:rsidR="001041D3" w:rsidRPr="001041D3" w14:paraId="7BC7ECB8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E5C6E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CA76D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Организация и проведение форума музеев образовательных учреждений, посвященного 80-й годовщине Победы в Великой Отечественной войне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FD4AC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декабрь</w:t>
            </w:r>
          </w:p>
          <w:p w14:paraId="285E7652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DE53B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4CC1206B" w14:textId="77777777" w:rsid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директор МАУ ДО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ГорСЮТур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Черных М.С., директор МАОУ Политехническая гимназия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Дъячкова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Е.И.</w:t>
            </w:r>
          </w:p>
          <w:p w14:paraId="237FE02D" w14:textId="77777777" w:rsidR="00B901AC" w:rsidRPr="00B901AC" w:rsidRDefault="00B901AC" w:rsidP="00B901AC">
            <w:pPr>
              <w:rPr>
                <w:lang w:eastAsia="ru-RU"/>
              </w:rPr>
            </w:pPr>
          </w:p>
        </w:tc>
      </w:tr>
      <w:tr w:rsidR="001041D3" w:rsidRPr="001041D3" w14:paraId="6AF64316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14EE6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C915D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Организация и проведение мероприятий, посвященных Дню памяти и скорби – дню начала Великой Отечественной войны: «А завтра была война»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18562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июнь</w:t>
            </w:r>
          </w:p>
          <w:p w14:paraId="3996F052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E4CF5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642B44AB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</w:p>
        </w:tc>
      </w:tr>
      <w:tr w:rsidR="001041D3" w:rsidRPr="001041D3" w14:paraId="289558E7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8A393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27E631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Организация и проведение Всероссийского конкурса сочинений «Без срока давности» среди обучающихся общеобразовательных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6AA96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апрель-май </w:t>
            </w:r>
          </w:p>
          <w:p w14:paraId="16BB0C98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EDD5E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главный специалист управления образования Гавриленко И.И., </w:t>
            </w:r>
          </w:p>
          <w:p w14:paraId="20DF10D4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общеобразовательных учреждений</w:t>
            </w:r>
          </w:p>
        </w:tc>
      </w:tr>
      <w:tr w:rsidR="001041D3" w:rsidRPr="001041D3" w14:paraId="3516BDEF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05F20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E13DC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roofErr w:type="gramStart"/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Городская</w:t>
            </w:r>
            <w:proofErr w:type="gramEnd"/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семейная-игра «Путешествие по городу Трудовой доблести»:</w:t>
            </w:r>
          </w:p>
          <w:p w14:paraId="3BDCB278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- письмо солдату»;</w:t>
            </w:r>
          </w:p>
          <w:p w14:paraId="1CB76D61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- видео - марафон «Мой герой»;</w:t>
            </w:r>
          </w:p>
          <w:p w14:paraId="43EBD62A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- «Песни Победы»;</w:t>
            </w:r>
          </w:p>
          <w:p w14:paraId="4983DE60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- творческие мастерские «Краски Победы»;</w:t>
            </w:r>
          </w:p>
          <w:p w14:paraId="62F6EFE6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- военно-патриотической игре «</w:t>
            </w:r>
            <w:proofErr w:type="spellStart"/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Зарничка</w:t>
            </w:r>
            <w:proofErr w:type="spellEnd"/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»;</w:t>
            </w:r>
          </w:p>
          <w:p w14:paraId="365E4164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- «Свеча памяти»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F7650" w14:textId="77777777" w:rsidR="001041D3" w:rsidRPr="001041D3" w:rsidRDefault="001041D3" w:rsidP="001041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февраль-май </w:t>
            </w:r>
          </w:p>
          <w:p w14:paraId="5B6AC4DC" w14:textId="77777777" w:rsidR="001041D3" w:rsidRPr="001041D3" w:rsidRDefault="001041D3" w:rsidP="001041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F180C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главный специалист управления образования Басова Т.В., </w:t>
            </w:r>
          </w:p>
          <w:p w14:paraId="201A3BF5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директор 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МАДОУ д/с «Гармония» </w:t>
            </w: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Плохих Н. Р., директор 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МАДОУ д/с «Детство» </w:t>
            </w: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Шадрина Н. В.,</w:t>
            </w:r>
          </w:p>
          <w:p w14:paraId="297AF74E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директор 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МАДОУ «МАЯЧОК» </w:t>
            </w: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Давыдова Н. Д.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директор 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МАДОУ «Радость» </w:t>
            </w: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Городилова Е. Г.,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директор 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t>МАДОУ д/с «Солнечный круг»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br/>
            </w: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Баева Е. А.,</w:t>
            </w:r>
          </w:p>
          <w:p w14:paraId="6D6E21E2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директор 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МАДОУ «Солнышко»  </w:t>
            </w: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Юрченко Е. В. </w:t>
            </w:r>
          </w:p>
        </w:tc>
      </w:tr>
      <w:tr w:rsidR="001041D3" w:rsidRPr="001041D3" w14:paraId="39469CD3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143C7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20DD9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Мероприятия в рамках 74-й городской выставки технического и декоративно-прикладного творчества:</w:t>
            </w:r>
          </w:p>
          <w:p w14:paraId="05AA0E89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открытый городской фотоконкурс «Великая Победа»;</w:t>
            </w:r>
          </w:p>
          <w:p w14:paraId="67FC42EF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фестиваль народного творчества и традиций «Вместе – мы Россия»;</w:t>
            </w:r>
          </w:p>
          <w:p w14:paraId="53A0A842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семейные мастерские «Мы рисуем Мир!»;</w:t>
            </w:r>
          </w:p>
          <w:p w14:paraId="5563D939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фестиваль творческих проектов «Все для фронта, все для Победы!»;</w:t>
            </w:r>
          </w:p>
          <w:p w14:paraId="72913319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городской конкурс юных мастеров лаковой росписи «</w:t>
            </w:r>
            <w:proofErr w:type="gram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Наше</w:t>
            </w:r>
            <w:proofErr w:type="gram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тагильское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»;</w:t>
            </w:r>
          </w:p>
          <w:p w14:paraId="47624CA7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игра путешествие «Малая Родина – город трудовой доблести Нижний Тагил»;</w:t>
            </w:r>
          </w:p>
          <w:p w14:paraId="21238533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- театрально-музыкальная гостиная, посвященная теме 80-летия Победы в Великой Отечественной войне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9C9E5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lastRenderedPageBreak/>
              <w:t>март</w:t>
            </w:r>
          </w:p>
          <w:p w14:paraId="74834442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E91A8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главный специалист управления образования Лукина Н.Н., </w:t>
            </w:r>
          </w:p>
          <w:p w14:paraId="7786D9A2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директор МБУ ДО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ГорСЮТ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Семячкова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С.А., </w:t>
            </w: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>директор МАУ ДО ГДДЮТ Михневич О.В.,</w:t>
            </w:r>
          </w:p>
          <w:p w14:paraId="0B580295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директор МАУ ДО ДДДЮТ им. Заслуженного учителя РФ Э.И. Закревской Артемова О.В., директор МБУ ДО ДДТ Ленинского района Кравченко Н.В., </w:t>
            </w:r>
          </w:p>
          <w:p w14:paraId="4A67C2CE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директор МБУ ДО ТДДТ Сорочкина Ю.В., </w:t>
            </w:r>
          </w:p>
          <w:p w14:paraId="09A926EA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255DB4D5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B1EDF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C3126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Мероприятия в рамках фестиваля «Адрес детства – мой Нижний Тагил»:</w:t>
            </w:r>
          </w:p>
          <w:p w14:paraId="6A563400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театральный фестиваль «Победа. Часть истории»;</w:t>
            </w:r>
          </w:p>
          <w:p w14:paraId="0815E2DB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конкурс чтецов «Великое слово – Победа!»;</w:t>
            </w:r>
          </w:p>
          <w:p w14:paraId="4AACB2E4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конкурс хоровых коллективов «Мелодии военных лет»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7ABAB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61ACF7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главный специалист управления образования Лукина Н.Н., </w:t>
            </w:r>
          </w:p>
          <w:p w14:paraId="12356483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директор МАУ ДО ГДДЮТ Михневич О.В., </w:t>
            </w:r>
            <w:r w:rsidRPr="001041D3">
              <w:rPr>
                <w:rFonts w:ascii="Liberation Serif" w:hAnsi="Liberation Serif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26331BEE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F0E8C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DC90E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Тематические книжные и виртуальные выставки в школьных библиотеках:</w:t>
            </w:r>
          </w:p>
          <w:p w14:paraId="67E700C4" w14:textId="77777777" w:rsidR="001041D3" w:rsidRPr="001041D3" w:rsidRDefault="001041D3" w:rsidP="001041D3">
            <w:pPr>
              <w:pStyle w:val="ac"/>
              <w:ind w:firstLine="79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«Главные сражения Великой Отечественной войны»;</w:t>
            </w:r>
          </w:p>
          <w:p w14:paraId="24154196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- «</w:t>
            </w:r>
            <w:proofErr w:type="gramStart"/>
            <w:r w:rsidRPr="001041D3">
              <w:rPr>
                <w:rFonts w:ascii="Liberation Serif" w:hAnsi="Liberation Serif"/>
                <w:sz w:val="28"/>
                <w:szCs w:val="28"/>
              </w:rPr>
              <w:t>Горькая</w:t>
            </w:r>
            <w:proofErr w:type="gramEnd"/>
            <w:r w:rsidRPr="001041D3">
              <w:rPr>
                <w:rFonts w:ascii="Liberation Serif" w:hAnsi="Liberation Serif"/>
                <w:sz w:val="28"/>
                <w:szCs w:val="28"/>
              </w:rPr>
              <w:t xml:space="preserve"> правда войны: цифры и факты»;</w:t>
            </w:r>
          </w:p>
          <w:p w14:paraId="5E81DDEC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- «Награды Великой Отечественной войны»;</w:t>
            </w:r>
          </w:p>
          <w:p w14:paraId="372B9D0C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- «Герои России»;</w:t>
            </w:r>
          </w:p>
          <w:p w14:paraId="1F34A7EF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sz w:val="28"/>
                <w:szCs w:val="28"/>
              </w:rPr>
              <w:t>- «Уроки истории. Великая Победа»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B35BE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9A386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54CDABC6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3418C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6414C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Мероприятия в рамках городской краеведческой игры «Я-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тагильчанин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»:</w:t>
            </w:r>
          </w:p>
          <w:p w14:paraId="0CF3C53F" w14:textId="77777777" w:rsidR="001041D3" w:rsidRPr="001041D3" w:rsidRDefault="001041D3" w:rsidP="001041D3">
            <w:pPr>
              <w:pStyle w:val="ac"/>
              <w:ind w:firstLine="79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смотр строя и песни «Мы – наследники Великой Победы»;</w:t>
            </w:r>
          </w:p>
          <w:p w14:paraId="7EE2C40B" w14:textId="77777777" w:rsidR="001041D3" w:rsidRPr="001041D3" w:rsidRDefault="001041D3" w:rsidP="001041D3">
            <w:pPr>
              <w:pStyle w:val="ac"/>
              <w:ind w:firstLine="79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конкурс творческих проектов «Нам эти песни забывать нельзя»;</w:t>
            </w:r>
          </w:p>
          <w:p w14:paraId="5C87E91C" w14:textId="77777777" w:rsidR="001041D3" w:rsidRPr="001041D3" w:rsidRDefault="001041D3" w:rsidP="001041D3">
            <w:pPr>
              <w:pStyle w:val="ac"/>
              <w:ind w:firstLine="79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конкурс моментального рисунка «Память моего сердца»;</w:t>
            </w:r>
          </w:p>
          <w:p w14:paraId="6506AE9C" w14:textId="77777777" w:rsidR="001041D3" w:rsidRPr="001041D3" w:rsidRDefault="001041D3" w:rsidP="001041D3">
            <w:pPr>
              <w:pStyle w:val="ac"/>
              <w:ind w:firstLine="79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патриотический фестиваль «#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ЯГоржусь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»;</w:t>
            </w:r>
          </w:p>
          <w:p w14:paraId="28058EA0" w14:textId="77777777" w:rsidR="001041D3" w:rsidRDefault="001041D3" w:rsidP="001041D3">
            <w:pPr>
              <w:pStyle w:val="ac"/>
              <w:ind w:firstLine="79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конкурс исследовательских работ «Нам жить и помнить»</w:t>
            </w:r>
          </w:p>
          <w:p w14:paraId="4C6595E6" w14:textId="77777777" w:rsidR="00B901AC" w:rsidRPr="00B901AC" w:rsidRDefault="00B901AC" w:rsidP="00B901AC">
            <w:pPr>
              <w:rPr>
                <w:lang w:eastAsia="ru-RU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482BA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8022C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61C81B56" w14:textId="77777777" w:rsidR="001041D3" w:rsidRPr="001041D3" w:rsidRDefault="001041D3" w:rsidP="001041D3">
            <w:pPr>
              <w:pStyle w:val="ac"/>
              <w:rPr>
                <w:rFonts w:ascii="Liberation Serif" w:hAnsi="Liberation Serif"/>
                <w:sz w:val="28"/>
                <w:szCs w:val="28"/>
              </w:rPr>
            </w:pPr>
            <w:r w:rsidRPr="001041D3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директор МАУ ДО ГДДЮТ Михневич О.В., </w:t>
            </w: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руководители образовательных учреждений</w:t>
            </w:r>
          </w:p>
        </w:tc>
      </w:tr>
      <w:tr w:rsidR="001041D3" w:rsidRPr="001041D3" w14:paraId="63F49DA3" w14:textId="77777777" w:rsidTr="00B901AC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3BC98" w14:textId="77777777" w:rsidR="001041D3" w:rsidRPr="001041D3" w:rsidRDefault="001041D3" w:rsidP="001041D3">
            <w:pPr>
              <w:pStyle w:val="a9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ind w:left="0" w:firstLine="59"/>
              <w:contextualSpacing w:val="0"/>
              <w:jc w:val="center"/>
              <w:rPr>
                <w:rFonts w:ascii="Liberation Serif" w:eastAsia="Calibri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7021D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Мероприятия в рамках городской краеведческой игры «Мы живем на Урале»:</w:t>
            </w:r>
          </w:p>
          <w:p w14:paraId="7808E5C7" w14:textId="77777777" w:rsidR="001041D3" w:rsidRPr="001041D3" w:rsidRDefault="001041D3" w:rsidP="001041D3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конкурс исследовательских работ по истории Уральского добровольческого танкового корпуса;</w:t>
            </w:r>
          </w:p>
          <w:p w14:paraId="0863FBEE" w14:textId="77777777" w:rsidR="001041D3" w:rsidRPr="001041D3" w:rsidRDefault="001041D3" w:rsidP="001041D3">
            <w:pPr>
              <w:pStyle w:val="ac"/>
              <w:ind w:firstLine="79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игра-путешествие «Город трудовой доблести под Знаменем Победы»;</w:t>
            </w:r>
          </w:p>
          <w:p w14:paraId="7EC49E04" w14:textId="77777777" w:rsidR="001041D3" w:rsidRPr="001041D3" w:rsidRDefault="001041D3" w:rsidP="001041D3">
            <w:pPr>
              <w:pStyle w:val="ac"/>
              <w:ind w:firstLine="79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интеллектуально-познавательный турнир «Урал – опорный край державы»;</w:t>
            </w:r>
          </w:p>
          <w:p w14:paraId="57EF075F" w14:textId="77777777" w:rsidR="001041D3" w:rsidRPr="001041D3" w:rsidRDefault="001041D3" w:rsidP="001041D3">
            <w:pPr>
              <w:pStyle w:val="ac"/>
              <w:ind w:firstLine="79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экскурсионно-образовательные программы в формате «живые уроки» по истории Уральского добровольческого танкового корпуса;</w:t>
            </w:r>
          </w:p>
          <w:p w14:paraId="07FAB489" w14:textId="77777777" w:rsidR="001041D3" w:rsidRPr="001041D3" w:rsidRDefault="001041D3" w:rsidP="001041D3">
            <w:pPr>
              <w:pStyle w:val="ac"/>
              <w:ind w:firstLine="793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- конкурс детских художественных работ «Уральская броня»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CAA43" w14:textId="77777777" w:rsidR="001041D3" w:rsidRPr="001041D3" w:rsidRDefault="001041D3" w:rsidP="001041D3">
            <w:pPr>
              <w:pStyle w:val="ac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C928D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ведущий специалист управления образования Серебрякова А.В., </w:t>
            </w:r>
          </w:p>
          <w:p w14:paraId="4D9EE644" w14:textId="77777777" w:rsidR="001041D3" w:rsidRPr="001041D3" w:rsidRDefault="001041D3" w:rsidP="001041D3">
            <w:pPr>
              <w:pStyle w:val="ac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директор МБУ ДО </w:t>
            </w:r>
            <w:proofErr w:type="spellStart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ГорСЮТур</w:t>
            </w:r>
            <w:proofErr w:type="spellEnd"/>
            <w:r w:rsidRPr="001041D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Черных М.С., руководители образовательных учреждений</w:t>
            </w:r>
          </w:p>
        </w:tc>
      </w:tr>
    </w:tbl>
    <w:p w14:paraId="3A505560" w14:textId="77777777" w:rsidR="001041D3" w:rsidRPr="001041D3" w:rsidRDefault="001041D3" w:rsidP="001041D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908A4D4" w14:textId="29245E7F" w:rsidR="00E204E7" w:rsidRPr="001041D3" w:rsidRDefault="00E204E7" w:rsidP="001041D3">
      <w:pPr>
        <w:spacing w:after="0" w:line="240" w:lineRule="auto"/>
        <w:rPr>
          <w:rFonts w:ascii="Liberation Serif" w:eastAsia="Calibri" w:hAnsi="Liberation Serif" w:cs="Times New Roman"/>
          <w:color w:val="000000"/>
          <w:sz w:val="28"/>
          <w:szCs w:val="28"/>
        </w:rPr>
      </w:pPr>
    </w:p>
    <w:sectPr w:rsidR="00E204E7" w:rsidRPr="001041D3">
      <w:headerReference w:type="default" r:id="rId7"/>
      <w:pgSz w:w="16840" w:h="11907" w:orient="landscape"/>
      <w:pgMar w:top="1134" w:right="567" w:bottom="1134" w:left="567" w:header="624" w:footer="39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81194" w14:textId="77777777" w:rsidR="00BA374B" w:rsidRDefault="00B901AC">
    <w:pPr>
      <w:pStyle w:val="aa"/>
      <w:ind w:firstLine="0"/>
      <w:jc w:val="center"/>
    </w:pPr>
    <w:r>
      <w:rPr>
        <w:rFonts w:ascii="Liberation Serif" w:hAnsi="Liberation Serif" w:cs="Liberation Serif"/>
        <w:sz w:val="24"/>
        <w:szCs w:val="24"/>
      </w:rPr>
      <w:fldChar w:fldCharType="begin"/>
    </w:r>
    <w:r>
      <w:rPr>
        <w:rFonts w:ascii="Liberation Serif" w:hAnsi="Liberation Serif" w:cs="Liberation Serif"/>
        <w:sz w:val="24"/>
        <w:szCs w:val="24"/>
      </w:rPr>
      <w:instrText xml:space="preserve"> PAGE </w:instrText>
    </w:r>
    <w:r>
      <w:rPr>
        <w:rFonts w:ascii="Liberation Serif" w:hAnsi="Liberation Serif" w:cs="Liberation Serif"/>
        <w:sz w:val="24"/>
        <w:szCs w:val="24"/>
      </w:rPr>
      <w:fldChar w:fldCharType="separate"/>
    </w:r>
    <w:r>
      <w:rPr>
        <w:rFonts w:ascii="Liberation Serif" w:hAnsi="Liberation Serif" w:cs="Liberation Serif"/>
        <w:noProof/>
        <w:sz w:val="24"/>
        <w:szCs w:val="24"/>
      </w:rPr>
      <w:t>8</w:t>
    </w:r>
    <w:r>
      <w:rPr>
        <w:rFonts w:ascii="Liberation Serif" w:hAnsi="Liberation Serif" w:cs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06E"/>
    <w:multiLevelType w:val="multilevel"/>
    <w:tmpl w:val="58F891A4"/>
    <w:lvl w:ilvl="0">
      <w:start w:val="1"/>
      <w:numFmt w:val="decimal"/>
      <w:lvlText w:val="%1."/>
      <w:lvlJc w:val="center"/>
      <w:pPr>
        <w:ind w:left="644" w:hanging="360"/>
      </w:pPr>
      <w:rPr>
        <w:rFonts w:ascii="Liberation Serif" w:hAnsi="Liberation Serif" w:cs="Liberation Serif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CB5320"/>
    <w:multiLevelType w:val="hybridMultilevel"/>
    <w:tmpl w:val="5CFCA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545CC"/>
    <w:multiLevelType w:val="hybridMultilevel"/>
    <w:tmpl w:val="894C8FC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6828AE"/>
    <w:multiLevelType w:val="multilevel"/>
    <w:tmpl w:val="C402010C"/>
    <w:lvl w:ilvl="0">
      <w:start w:val="5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5B"/>
    <w:rsid w:val="000013D6"/>
    <w:rsid w:val="00067AC4"/>
    <w:rsid w:val="000B4B5F"/>
    <w:rsid w:val="000B5C71"/>
    <w:rsid w:val="000C1591"/>
    <w:rsid w:val="000C6B27"/>
    <w:rsid w:val="000F6CC9"/>
    <w:rsid w:val="001012B0"/>
    <w:rsid w:val="001041D3"/>
    <w:rsid w:val="00123129"/>
    <w:rsid w:val="001624B4"/>
    <w:rsid w:val="00167D1B"/>
    <w:rsid w:val="00175C58"/>
    <w:rsid w:val="001B64DE"/>
    <w:rsid w:val="001D1F36"/>
    <w:rsid w:val="001E7028"/>
    <w:rsid w:val="00203680"/>
    <w:rsid w:val="00256B8D"/>
    <w:rsid w:val="002E5EB2"/>
    <w:rsid w:val="00302482"/>
    <w:rsid w:val="003232C6"/>
    <w:rsid w:val="00340369"/>
    <w:rsid w:val="00382C6F"/>
    <w:rsid w:val="0039343E"/>
    <w:rsid w:val="00415B6D"/>
    <w:rsid w:val="00434CED"/>
    <w:rsid w:val="00442A83"/>
    <w:rsid w:val="004603E7"/>
    <w:rsid w:val="00471D5B"/>
    <w:rsid w:val="004A3F81"/>
    <w:rsid w:val="004A59AE"/>
    <w:rsid w:val="004D2753"/>
    <w:rsid w:val="004E0C69"/>
    <w:rsid w:val="0053729B"/>
    <w:rsid w:val="00563229"/>
    <w:rsid w:val="005A11F6"/>
    <w:rsid w:val="00633661"/>
    <w:rsid w:val="00666C66"/>
    <w:rsid w:val="006A0D01"/>
    <w:rsid w:val="0074475C"/>
    <w:rsid w:val="00764A8A"/>
    <w:rsid w:val="007A0173"/>
    <w:rsid w:val="007A07F0"/>
    <w:rsid w:val="007A0919"/>
    <w:rsid w:val="007A4BF8"/>
    <w:rsid w:val="007C4AD4"/>
    <w:rsid w:val="007D0D1B"/>
    <w:rsid w:val="00845F92"/>
    <w:rsid w:val="00876190"/>
    <w:rsid w:val="00890D15"/>
    <w:rsid w:val="008C343F"/>
    <w:rsid w:val="008D2B57"/>
    <w:rsid w:val="008D31CE"/>
    <w:rsid w:val="008E1EE6"/>
    <w:rsid w:val="0090228A"/>
    <w:rsid w:val="009201F8"/>
    <w:rsid w:val="00981D4C"/>
    <w:rsid w:val="009D1381"/>
    <w:rsid w:val="009D6F78"/>
    <w:rsid w:val="009E0DFA"/>
    <w:rsid w:val="009E6613"/>
    <w:rsid w:val="00A97884"/>
    <w:rsid w:val="00AA366A"/>
    <w:rsid w:val="00AC30A1"/>
    <w:rsid w:val="00B136BB"/>
    <w:rsid w:val="00B213C3"/>
    <w:rsid w:val="00B32158"/>
    <w:rsid w:val="00B4091F"/>
    <w:rsid w:val="00B4292E"/>
    <w:rsid w:val="00B70E19"/>
    <w:rsid w:val="00B901AC"/>
    <w:rsid w:val="00BC4055"/>
    <w:rsid w:val="00C24797"/>
    <w:rsid w:val="00C35444"/>
    <w:rsid w:val="00C570FE"/>
    <w:rsid w:val="00C95A6E"/>
    <w:rsid w:val="00CB67AB"/>
    <w:rsid w:val="00D2012B"/>
    <w:rsid w:val="00D5371E"/>
    <w:rsid w:val="00D6025A"/>
    <w:rsid w:val="00D602CA"/>
    <w:rsid w:val="00DC4A8D"/>
    <w:rsid w:val="00DE45F0"/>
    <w:rsid w:val="00DF34DD"/>
    <w:rsid w:val="00E204E7"/>
    <w:rsid w:val="00EA2D2C"/>
    <w:rsid w:val="00EC63B2"/>
    <w:rsid w:val="00EF70EE"/>
    <w:rsid w:val="00F100AC"/>
    <w:rsid w:val="00F12C4D"/>
    <w:rsid w:val="00F1556E"/>
    <w:rsid w:val="00F171FF"/>
    <w:rsid w:val="00F20440"/>
    <w:rsid w:val="00F3317C"/>
    <w:rsid w:val="00F4088E"/>
    <w:rsid w:val="00F420D5"/>
    <w:rsid w:val="00FE343C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8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90D15"/>
    <w:rPr>
      <w:b/>
      <w:bCs/>
    </w:rPr>
  </w:style>
  <w:style w:type="paragraph" w:styleId="a5">
    <w:name w:val="Normal (Web)"/>
    <w:basedOn w:val="a"/>
    <w:uiPriority w:val="99"/>
    <w:unhideWhenUsed/>
    <w:rsid w:val="0089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Основной текст (2) + 11;5 pt;Не полужирный"/>
    <w:basedOn w:val="a0"/>
    <w:rsid w:val="005372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372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729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229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1012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1012B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qFormat/>
    <w:rsid w:val="007A0919"/>
    <w:pPr>
      <w:ind w:left="720"/>
      <w:contextualSpacing/>
    </w:pPr>
  </w:style>
  <w:style w:type="paragraph" w:styleId="aa">
    <w:name w:val="header"/>
    <w:basedOn w:val="a"/>
    <w:link w:val="ab"/>
    <w:rsid w:val="001041D3"/>
    <w:pPr>
      <w:tabs>
        <w:tab w:val="center" w:pos="4677"/>
        <w:tab w:val="right" w:pos="9355"/>
      </w:tabs>
      <w:suppressAutoHyphens/>
      <w:autoSpaceDN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1041D3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c">
    <w:name w:val="Прижатый влево"/>
    <w:basedOn w:val="a"/>
    <w:next w:val="a"/>
    <w:rsid w:val="001041D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90D15"/>
    <w:rPr>
      <w:b/>
      <w:bCs/>
    </w:rPr>
  </w:style>
  <w:style w:type="paragraph" w:styleId="a5">
    <w:name w:val="Normal (Web)"/>
    <w:basedOn w:val="a"/>
    <w:uiPriority w:val="99"/>
    <w:unhideWhenUsed/>
    <w:rsid w:val="0089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5pt">
    <w:name w:val="Основной текст (2) + 11;5 pt;Не полужирный"/>
    <w:basedOn w:val="a0"/>
    <w:rsid w:val="005372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3729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729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3229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1012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1012B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qFormat/>
    <w:rsid w:val="007A0919"/>
    <w:pPr>
      <w:ind w:left="720"/>
      <w:contextualSpacing/>
    </w:pPr>
  </w:style>
  <w:style w:type="paragraph" w:styleId="aa">
    <w:name w:val="header"/>
    <w:basedOn w:val="a"/>
    <w:link w:val="ab"/>
    <w:rsid w:val="001041D3"/>
    <w:pPr>
      <w:tabs>
        <w:tab w:val="center" w:pos="4677"/>
        <w:tab w:val="right" w:pos="9355"/>
      </w:tabs>
      <w:suppressAutoHyphens/>
      <w:autoSpaceDN w:val="0"/>
      <w:spacing w:after="0" w:line="240" w:lineRule="auto"/>
      <w:ind w:firstLine="851"/>
      <w:jc w:val="both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1041D3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c">
    <w:name w:val="Прижатый влево"/>
    <w:basedOn w:val="a"/>
    <w:next w:val="a"/>
    <w:rsid w:val="001041D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XEON</dc:creator>
  <cp:lastModifiedBy>Вакансия - Козлова Е.В.</cp:lastModifiedBy>
  <cp:revision>24</cp:revision>
  <cp:lastPrinted>2025-01-23T05:54:00Z</cp:lastPrinted>
  <dcterms:created xsi:type="dcterms:W3CDTF">2022-02-16T10:50:00Z</dcterms:created>
  <dcterms:modified xsi:type="dcterms:W3CDTF">2025-01-24T07:48:00Z</dcterms:modified>
</cp:coreProperties>
</file>